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F6" w:rsidRPr="00FD145B" w:rsidRDefault="002927F6" w:rsidP="002927F6">
      <w:pPr>
        <w:ind w:firstLine="0"/>
        <w:jc w:val="center"/>
        <w:rPr>
          <w:b/>
          <w:color w:val="000000"/>
        </w:rPr>
      </w:pPr>
      <w:r w:rsidRPr="00FD145B">
        <w:rPr>
          <w:b/>
          <w:color w:val="000000"/>
        </w:rPr>
        <w:t>РОССИЙСКАЯ ФЕДЕРАЦИЯ</w:t>
      </w:r>
    </w:p>
    <w:p w:rsidR="002927F6" w:rsidRPr="00FD145B" w:rsidRDefault="002927F6" w:rsidP="002927F6">
      <w:pPr>
        <w:ind w:firstLine="0"/>
        <w:jc w:val="center"/>
        <w:rPr>
          <w:b/>
          <w:color w:val="000000"/>
        </w:rPr>
      </w:pPr>
      <w:r w:rsidRPr="00FD145B">
        <w:rPr>
          <w:b/>
          <w:color w:val="000000"/>
        </w:rPr>
        <w:t>РОСТОВСКАЯ ОБЛАСТЬ</w:t>
      </w:r>
    </w:p>
    <w:p w:rsidR="002927F6" w:rsidRPr="00FD145B" w:rsidRDefault="002927F6" w:rsidP="002927F6">
      <w:pPr>
        <w:ind w:firstLine="0"/>
        <w:jc w:val="center"/>
        <w:rPr>
          <w:b/>
          <w:color w:val="000000"/>
        </w:rPr>
      </w:pPr>
      <w:r w:rsidRPr="00FD145B">
        <w:rPr>
          <w:b/>
          <w:color w:val="000000"/>
        </w:rPr>
        <w:t>МУНИЦИПАЛЬНОЕ ОБРАЗОВАНИЕ</w:t>
      </w:r>
    </w:p>
    <w:p w:rsidR="002927F6" w:rsidRPr="00FD145B" w:rsidRDefault="002927F6" w:rsidP="002927F6">
      <w:pPr>
        <w:ind w:firstLine="0"/>
        <w:jc w:val="center"/>
        <w:rPr>
          <w:b/>
          <w:color w:val="000000"/>
        </w:rPr>
      </w:pPr>
      <w:r w:rsidRPr="00FD145B">
        <w:rPr>
          <w:b/>
          <w:color w:val="000000"/>
        </w:rPr>
        <w:t>«</w:t>
      </w:r>
      <w:r w:rsidR="00774A61">
        <w:rPr>
          <w:b/>
          <w:color w:val="000000"/>
        </w:rPr>
        <w:t>ВЛАДИМИРОВСКОЕ</w:t>
      </w:r>
      <w:r w:rsidR="00B22208">
        <w:rPr>
          <w:b/>
          <w:color w:val="000000"/>
        </w:rPr>
        <w:t xml:space="preserve"> СЕЛЬСКОЕ ПОСЕЛЕНИЕ</w:t>
      </w:r>
      <w:r w:rsidRPr="00FD145B">
        <w:rPr>
          <w:b/>
          <w:color w:val="000000"/>
        </w:rPr>
        <w:t>»</w:t>
      </w:r>
    </w:p>
    <w:p w:rsidR="002927F6" w:rsidRPr="00FD145B" w:rsidRDefault="002927F6" w:rsidP="002927F6">
      <w:pPr>
        <w:ind w:firstLine="0"/>
        <w:jc w:val="center"/>
        <w:rPr>
          <w:b/>
          <w:color w:val="000000"/>
        </w:rPr>
      </w:pPr>
      <w:r w:rsidRPr="00FD145B">
        <w:rPr>
          <w:b/>
          <w:color w:val="000000"/>
        </w:rPr>
        <w:t xml:space="preserve">АДМИНИСТРАЦИЯ </w:t>
      </w:r>
    </w:p>
    <w:p w:rsidR="002927F6" w:rsidRPr="00FD145B" w:rsidRDefault="00774A61" w:rsidP="002927F6">
      <w:pPr>
        <w:ind w:firstLine="0"/>
        <w:jc w:val="center"/>
        <w:rPr>
          <w:b/>
          <w:color w:val="000000"/>
        </w:rPr>
      </w:pPr>
      <w:r>
        <w:rPr>
          <w:b/>
          <w:color w:val="000000"/>
        </w:rPr>
        <w:t>ВЛАДИМИРОВСКОГО</w:t>
      </w:r>
      <w:r w:rsidR="00B22208">
        <w:rPr>
          <w:b/>
          <w:color w:val="000000"/>
        </w:rPr>
        <w:t xml:space="preserve"> СЕЛЬСКОГО ПОСЕЛЕНИЯ</w:t>
      </w:r>
    </w:p>
    <w:p w:rsidR="002927F6" w:rsidRPr="00FD145B" w:rsidRDefault="002927F6" w:rsidP="002927F6">
      <w:pPr>
        <w:jc w:val="center"/>
        <w:rPr>
          <w:color w:val="000000"/>
          <w:spacing w:val="30"/>
          <w:sz w:val="26"/>
          <w:szCs w:val="26"/>
        </w:rPr>
      </w:pPr>
    </w:p>
    <w:p w:rsidR="002927F6" w:rsidRPr="00FD145B" w:rsidRDefault="00DB2145" w:rsidP="002927F6">
      <w:pPr>
        <w:pStyle w:val="1"/>
        <w:spacing w:before="0" w:after="0"/>
        <w:rPr>
          <w:szCs w:val="36"/>
        </w:rPr>
      </w:pPr>
      <w:r>
        <w:rPr>
          <w:szCs w:val="36"/>
        </w:rPr>
        <w:t>ПОСТАНОВЛЕНИЕ</w:t>
      </w:r>
    </w:p>
    <w:p w:rsidR="002927F6" w:rsidRPr="00FD145B" w:rsidRDefault="002927F6" w:rsidP="002927F6"/>
    <w:p w:rsidR="002927F6" w:rsidRPr="00FD145B" w:rsidRDefault="002927F6" w:rsidP="002927F6">
      <w:pPr>
        <w:ind w:firstLine="0"/>
        <w:jc w:val="center"/>
      </w:pPr>
      <w:r w:rsidRPr="00FD145B">
        <w:t xml:space="preserve">от </w:t>
      </w:r>
      <w:r w:rsidR="005A4F82">
        <w:t>19.04.2022</w:t>
      </w:r>
      <w:r w:rsidRPr="00FD145B">
        <w:t xml:space="preserve"> </w:t>
      </w:r>
      <w:r w:rsidRPr="00FD145B">
        <w:sym w:font="Times New Roman" w:char="2116"/>
      </w:r>
      <w:r w:rsidRPr="00FD145B">
        <w:t xml:space="preserve"> </w:t>
      </w:r>
      <w:r w:rsidR="005A4F82">
        <w:t>45</w:t>
      </w:r>
    </w:p>
    <w:p w:rsidR="00CA614A" w:rsidRPr="00FD145B" w:rsidRDefault="00CA614A" w:rsidP="002927F6">
      <w:pPr>
        <w:ind w:firstLine="0"/>
        <w:jc w:val="center"/>
        <w:rPr>
          <w:sz w:val="26"/>
          <w:szCs w:val="26"/>
        </w:rPr>
      </w:pPr>
    </w:p>
    <w:p w:rsidR="002927F6" w:rsidRPr="00FD145B" w:rsidRDefault="00774A61" w:rsidP="002927F6">
      <w:pPr>
        <w:ind w:firstLine="0"/>
        <w:jc w:val="center"/>
        <w:rPr>
          <w:b/>
        </w:rPr>
      </w:pPr>
      <w:r>
        <w:rPr>
          <w:b/>
        </w:rPr>
        <w:t>ст. Владимировская</w:t>
      </w:r>
    </w:p>
    <w:p w:rsidR="002927F6" w:rsidRDefault="002927F6" w:rsidP="002927F6">
      <w:pPr>
        <w:tabs>
          <w:tab w:val="right" w:pos="10206"/>
        </w:tabs>
        <w:ind w:firstLine="0"/>
        <w:jc w:val="center"/>
        <w:rPr>
          <w:noProof/>
        </w:rPr>
      </w:pPr>
    </w:p>
    <w:p w:rsidR="00CA614A" w:rsidRDefault="002927F6" w:rsidP="00CA614A">
      <w:pPr>
        <w:tabs>
          <w:tab w:val="right" w:pos="10206"/>
        </w:tabs>
        <w:ind w:firstLine="0"/>
        <w:jc w:val="center"/>
        <w:rPr>
          <w:b/>
        </w:rPr>
      </w:pPr>
      <w:r w:rsidRPr="00FD145B">
        <w:rPr>
          <w:b/>
        </w:rPr>
        <w:t>О</w:t>
      </w:r>
      <w:r w:rsidR="005D606B" w:rsidRPr="00FD145B">
        <w:rPr>
          <w:b/>
        </w:rPr>
        <w:t>б</w:t>
      </w:r>
      <w:r w:rsidRPr="00FD145B">
        <w:rPr>
          <w:b/>
        </w:rPr>
        <w:t xml:space="preserve"> </w:t>
      </w:r>
      <w:r w:rsidR="005D606B" w:rsidRPr="00FD145B">
        <w:rPr>
          <w:b/>
        </w:rPr>
        <w:t xml:space="preserve">утверждении Плана </w:t>
      </w:r>
      <w:proofErr w:type="gramStart"/>
      <w:r w:rsidR="005D606B" w:rsidRPr="00FD145B">
        <w:rPr>
          <w:b/>
        </w:rPr>
        <w:t>первоочередных</w:t>
      </w:r>
      <w:proofErr w:type="gramEnd"/>
    </w:p>
    <w:p w:rsidR="00CA614A" w:rsidRDefault="005D606B" w:rsidP="00CA614A">
      <w:pPr>
        <w:tabs>
          <w:tab w:val="right" w:pos="10206"/>
        </w:tabs>
        <w:ind w:firstLine="0"/>
        <w:jc w:val="center"/>
        <w:rPr>
          <w:b/>
        </w:rPr>
      </w:pPr>
      <w:r w:rsidRPr="00FD145B">
        <w:rPr>
          <w:b/>
        </w:rPr>
        <w:t>действий по обеспечению устойчивого развития</w:t>
      </w:r>
    </w:p>
    <w:p w:rsidR="00B977AE" w:rsidRDefault="00774A61" w:rsidP="00CA614A">
      <w:pPr>
        <w:tabs>
          <w:tab w:val="right" w:pos="10206"/>
        </w:tabs>
        <w:ind w:firstLine="0"/>
        <w:jc w:val="center"/>
        <w:rPr>
          <w:b/>
        </w:rPr>
      </w:pPr>
      <w:r>
        <w:rPr>
          <w:b/>
        </w:rPr>
        <w:t>Владимировского</w:t>
      </w:r>
      <w:r w:rsidR="00B22208">
        <w:rPr>
          <w:b/>
        </w:rPr>
        <w:t xml:space="preserve"> сельского поселения</w:t>
      </w:r>
      <w:r w:rsidR="005D606B" w:rsidRPr="00FD145B">
        <w:rPr>
          <w:b/>
        </w:rPr>
        <w:t xml:space="preserve"> в условиях внешнего</w:t>
      </w:r>
    </w:p>
    <w:p w:rsidR="002927F6" w:rsidRPr="00FD145B" w:rsidRDefault="005D606B" w:rsidP="00CA614A">
      <w:pPr>
        <w:tabs>
          <w:tab w:val="right" w:pos="10206"/>
        </w:tabs>
        <w:ind w:firstLine="0"/>
        <w:jc w:val="center"/>
        <w:rPr>
          <w:b/>
        </w:rPr>
      </w:pPr>
      <w:r w:rsidRPr="00FD145B">
        <w:rPr>
          <w:b/>
        </w:rPr>
        <w:t xml:space="preserve"> </w:t>
      </w:r>
      <w:proofErr w:type="spellStart"/>
      <w:r w:rsidRPr="00FD145B">
        <w:rPr>
          <w:b/>
        </w:rPr>
        <w:t>санкционного</w:t>
      </w:r>
      <w:proofErr w:type="spellEnd"/>
      <w:r w:rsidRPr="00FD145B">
        <w:rPr>
          <w:b/>
        </w:rPr>
        <w:t xml:space="preserve"> давления</w:t>
      </w:r>
    </w:p>
    <w:p w:rsidR="002927F6" w:rsidRPr="00FD145B" w:rsidRDefault="002927F6" w:rsidP="002927F6">
      <w:pPr>
        <w:autoSpaceDE w:val="0"/>
        <w:autoSpaceDN w:val="0"/>
        <w:adjustRightInd w:val="0"/>
        <w:ind w:firstLine="0"/>
        <w:rPr>
          <w:kern w:val="2"/>
          <w:szCs w:val="28"/>
        </w:rPr>
      </w:pPr>
    </w:p>
    <w:p w:rsidR="002927F6" w:rsidRDefault="002927F6" w:rsidP="002927F6">
      <w:pPr>
        <w:autoSpaceDE w:val="0"/>
        <w:autoSpaceDN w:val="0"/>
        <w:adjustRightInd w:val="0"/>
        <w:ind w:firstLine="709"/>
        <w:rPr>
          <w:szCs w:val="28"/>
        </w:rPr>
      </w:pPr>
      <w:r w:rsidRPr="00FD145B">
        <w:rPr>
          <w:szCs w:val="28"/>
        </w:rPr>
        <w:t xml:space="preserve">В целях обеспечения </w:t>
      </w:r>
      <w:r w:rsidR="00A8688C" w:rsidRPr="00FD145B">
        <w:rPr>
          <w:szCs w:val="28"/>
        </w:rPr>
        <w:t xml:space="preserve"> устойчивого развития</w:t>
      </w:r>
      <w:r w:rsidRPr="00FD145B">
        <w:rPr>
          <w:szCs w:val="28"/>
        </w:rPr>
        <w:t xml:space="preserve"> </w:t>
      </w:r>
      <w:r w:rsidR="00774A61">
        <w:rPr>
          <w:szCs w:val="28"/>
        </w:rPr>
        <w:t>Владимировского</w:t>
      </w:r>
      <w:r w:rsidR="00B22208">
        <w:rPr>
          <w:szCs w:val="28"/>
        </w:rPr>
        <w:t xml:space="preserve"> сельского поселения</w:t>
      </w:r>
      <w:r w:rsidR="00A8688C" w:rsidRPr="00FD145B">
        <w:rPr>
          <w:szCs w:val="28"/>
        </w:rPr>
        <w:t xml:space="preserve"> в условиях внешнего </w:t>
      </w:r>
      <w:proofErr w:type="spellStart"/>
      <w:r w:rsidR="00A8688C" w:rsidRPr="00FD145B">
        <w:rPr>
          <w:szCs w:val="28"/>
        </w:rPr>
        <w:t>санкционного</w:t>
      </w:r>
      <w:proofErr w:type="spellEnd"/>
      <w:r w:rsidR="00A8688C" w:rsidRPr="00FD145B">
        <w:rPr>
          <w:szCs w:val="28"/>
        </w:rPr>
        <w:t xml:space="preserve"> давления</w:t>
      </w:r>
      <w:r w:rsidRPr="00FD145B">
        <w:rPr>
          <w:szCs w:val="28"/>
        </w:rPr>
        <w:t>, руководствуясь статьей 3</w:t>
      </w:r>
      <w:r w:rsidR="00B22208">
        <w:rPr>
          <w:szCs w:val="28"/>
        </w:rPr>
        <w:t>3</w:t>
      </w:r>
      <w:r w:rsidRPr="00FD145B">
        <w:rPr>
          <w:szCs w:val="28"/>
        </w:rPr>
        <w:t xml:space="preserve"> Устава муниципального образования «</w:t>
      </w:r>
      <w:r w:rsidR="00774A61">
        <w:rPr>
          <w:szCs w:val="28"/>
        </w:rPr>
        <w:t>Владимировское</w:t>
      </w:r>
      <w:r w:rsidR="00B22208">
        <w:rPr>
          <w:szCs w:val="28"/>
        </w:rPr>
        <w:t xml:space="preserve"> сельское поселение</w:t>
      </w:r>
      <w:r w:rsidRPr="00FD145B">
        <w:rPr>
          <w:szCs w:val="28"/>
        </w:rPr>
        <w:t>», -</w:t>
      </w:r>
    </w:p>
    <w:p w:rsidR="003901CA" w:rsidRDefault="003901CA" w:rsidP="002927F6">
      <w:pPr>
        <w:autoSpaceDE w:val="0"/>
        <w:autoSpaceDN w:val="0"/>
        <w:adjustRightInd w:val="0"/>
        <w:ind w:firstLine="709"/>
        <w:rPr>
          <w:szCs w:val="28"/>
        </w:rPr>
      </w:pPr>
    </w:p>
    <w:p w:rsidR="003901CA" w:rsidRPr="003901CA" w:rsidRDefault="003901CA" w:rsidP="003901CA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5B2A0C">
        <w:rPr>
          <w:kern w:val="2"/>
          <w:szCs w:val="28"/>
        </w:rPr>
        <w:t>ПОСТАНОВЛЯЕТ:</w:t>
      </w:r>
    </w:p>
    <w:p w:rsidR="002927F6" w:rsidRPr="00FD145B" w:rsidRDefault="002927F6" w:rsidP="002927F6">
      <w:pPr>
        <w:rPr>
          <w:kern w:val="2"/>
          <w:sz w:val="20"/>
          <w:szCs w:val="28"/>
        </w:rPr>
      </w:pPr>
    </w:p>
    <w:p w:rsidR="002927F6" w:rsidRDefault="002927F6" w:rsidP="006F3ED9">
      <w:pPr>
        <w:autoSpaceDE w:val="0"/>
        <w:autoSpaceDN w:val="0"/>
        <w:adjustRightInd w:val="0"/>
        <w:ind w:firstLine="709"/>
      </w:pPr>
      <w:r w:rsidRPr="00FD145B">
        <w:t xml:space="preserve">1. </w:t>
      </w:r>
      <w:r w:rsidR="004843BD" w:rsidRPr="00FD145B">
        <w:t xml:space="preserve">Утвердить План первоочередных действий по обеспечению устойчивого развития </w:t>
      </w:r>
      <w:r w:rsidR="00774A61">
        <w:rPr>
          <w:szCs w:val="28"/>
        </w:rPr>
        <w:t>Владимировского</w:t>
      </w:r>
      <w:r w:rsidR="00B22208">
        <w:rPr>
          <w:szCs w:val="28"/>
        </w:rPr>
        <w:t xml:space="preserve"> сельского поселения</w:t>
      </w:r>
      <w:r w:rsidR="004843BD" w:rsidRPr="00FD145B">
        <w:t xml:space="preserve"> в условиях внешнего </w:t>
      </w:r>
      <w:proofErr w:type="spellStart"/>
      <w:r w:rsidR="004843BD" w:rsidRPr="00FD145B">
        <w:t>санкционног</w:t>
      </w:r>
      <w:r w:rsidR="00AF5D28">
        <w:t>о</w:t>
      </w:r>
      <w:proofErr w:type="spellEnd"/>
      <w:r w:rsidR="00AF5D28">
        <w:t xml:space="preserve"> давления</w:t>
      </w:r>
      <w:r w:rsidR="006B6C80" w:rsidRPr="00FD145B">
        <w:t xml:space="preserve"> согласно прил</w:t>
      </w:r>
      <w:r w:rsidR="00DB2145">
        <w:t>ожению к настоящему постановлению</w:t>
      </w:r>
      <w:r w:rsidR="006B6C80" w:rsidRPr="00FD145B">
        <w:t>.</w:t>
      </w:r>
    </w:p>
    <w:p w:rsidR="002927F6" w:rsidRPr="00FD145B" w:rsidRDefault="00B22208" w:rsidP="002927F6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r>
        <w:t>2</w:t>
      </w:r>
      <w:r w:rsidR="002927F6" w:rsidRPr="00FD145B">
        <w:t>.</w:t>
      </w:r>
      <w:r w:rsidR="002927F6" w:rsidRPr="00FD145B">
        <w:rPr>
          <w:szCs w:val="28"/>
        </w:rPr>
        <w:t xml:space="preserve"> Контроль за исполнением настоящего </w:t>
      </w:r>
      <w:r w:rsidR="00697D13">
        <w:rPr>
          <w:szCs w:val="28"/>
        </w:rPr>
        <w:t>постановления</w:t>
      </w:r>
      <w:r w:rsidR="002927F6" w:rsidRPr="00FD145B">
        <w:rPr>
          <w:szCs w:val="28"/>
        </w:rPr>
        <w:t xml:space="preserve"> </w:t>
      </w:r>
      <w:r>
        <w:rPr>
          <w:szCs w:val="28"/>
        </w:rPr>
        <w:t>оставляю за собой</w:t>
      </w:r>
      <w:r w:rsidR="002927F6" w:rsidRPr="00FD145B">
        <w:rPr>
          <w:szCs w:val="28"/>
        </w:rPr>
        <w:t>.</w:t>
      </w:r>
    </w:p>
    <w:p w:rsidR="002927F6" w:rsidRPr="00FD145B" w:rsidRDefault="002927F6" w:rsidP="002927F6">
      <w:pPr>
        <w:ind w:firstLine="0"/>
        <w:rPr>
          <w:szCs w:val="28"/>
        </w:rPr>
      </w:pPr>
    </w:p>
    <w:p w:rsidR="002927F6" w:rsidRPr="00FD145B" w:rsidRDefault="002927F6" w:rsidP="002927F6">
      <w:pPr>
        <w:ind w:firstLine="0"/>
        <w:rPr>
          <w:szCs w:val="28"/>
        </w:rPr>
      </w:pPr>
    </w:p>
    <w:p w:rsidR="002927F6" w:rsidRDefault="002927F6" w:rsidP="002927F6">
      <w:pPr>
        <w:ind w:firstLine="0"/>
        <w:rPr>
          <w:szCs w:val="28"/>
        </w:rPr>
      </w:pPr>
    </w:p>
    <w:p w:rsidR="005A4F82" w:rsidRDefault="005A4F82" w:rsidP="002927F6">
      <w:pPr>
        <w:ind w:firstLine="0"/>
        <w:rPr>
          <w:szCs w:val="28"/>
        </w:rPr>
      </w:pPr>
    </w:p>
    <w:p w:rsidR="005A4F82" w:rsidRDefault="005A4F82" w:rsidP="002927F6">
      <w:pPr>
        <w:ind w:firstLine="0"/>
        <w:rPr>
          <w:szCs w:val="28"/>
        </w:rPr>
      </w:pPr>
    </w:p>
    <w:p w:rsidR="005A4F82" w:rsidRPr="00FD145B" w:rsidRDefault="005A4F82" w:rsidP="002927F6">
      <w:pPr>
        <w:ind w:firstLine="0"/>
        <w:rPr>
          <w:szCs w:val="28"/>
        </w:rPr>
      </w:pPr>
    </w:p>
    <w:p w:rsidR="002927F6" w:rsidRPr="00FD145B" w:rsidRDefault="002927F6" w:rsidP="002927F6">
      <w:pPr>
        <w:ind w:firstLine="0"/>
        <w:rPr>
          <w:szCs w:val="28"/>
        </w:rPr>
      </w:pPr>
      <w:r w:rsidRPr="00FD145B">
        <w:rPr>
          <w:szCs w:val="28"/>
        </w:rPr>
        <w:t xml:space="preserve">Глава Администрации </w:t>
      </w:r>
    </w:p>
    <w:p w:rsidR="002927F6" w:rsidRPr="00FD145B" w:rsidRDefault="00774A61" w:rsidP="002927F6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>Владимировского</w:t>
      </w:r>
      <w:r w:rsidR="00B22208" w:rsidRPr="00B22208">
        <w:rPr>
          <w:szCs w:val="28"/>
        </w:rPr>
        <w:t xml:space="preserve"> сельского поселения</w:t>
      </w:r>
      <w:r w:rsidR="002927F6" w:rsidRPr="00FD145B">
        <w:rPr>
          <w:szCs w:val="28"/>
        </w:rPr>
        <w:t xml:space="preserve">                                 </w:t>
      </w:r>
      <w:r>
        <w:rPr>
          <w:szCs w:val="28"/>
        </w:rPr>
        <w:t>А.А. Изварин</w:t>
      </w:r>
    </w:p>
    <w:p w:rsidR="002927F6" w:rsidRPr="00FD145B" w:rsidRDefault="002927F6" w:rsidP="002927F6">
      <w:pPr>
        <w:tabs>
          <w:tab w:val="right" w:pos="9072"/>
        </w:tabs>
        <w:ind w:firstLine="0"/>
        <w:jc w:val="left"/>
        <w:rPr>
          <w:szCs w:val="28"/>
        </w:rPr>
      </w:pPr>
    </w:p>
    <w:p w:rsidR="00CA614A" w:rsidRPr="00FD145B" w:rsidRDefault="00CA614A" w:rsidP="002927F6">
      <w:pPr>
        <w:tabs>
          <w:tab w:val="right" w:pos="9072"/>
        </w:tabs>
        <w:ind w:firstLine="0"/>
        <w:jc w:val="left"/>
        <w:rPr>
          <w:szCs w:val="28"/>
        </w:rPr>
      </w:pPr>
    </w:p>
    <w:p w:rsidR="002927F6" w:rsidRPr="00FD145B" w:rsidRDefault="002927F6" w:rsidP="002927F6">
      <w:pPr>
        <w:tabs>
          <w:tab w:val="right" w:pos="9072"/>
        </w:tabs>
        <w:ind w:firstLine="0"/>
        <w:jc w:val="left"/>
        <w:rPr>
          <w:szCs w:val="28"/>
        </w:rPr>
      </w:pPr>
      <w:r w:rsidRPr="00FD145B">
        <w:rPr>
          <w:szCs w:val="28"/>
        </w:rPr>
        <w:t>.</w:t>
      </w:r>
    </w:p>
    <w:p w:rsidR="003F7CF3" w:rsidRDefault="003F7CF3" w:rsidP="003F7CF3">
      <w:pPr>
        <w:pageBreakBefore/>
        <w:widowControl w:val="0"/>
        <w:autoSpaceDE w:val="0"/>
        <w:autoSpaceDN w:val="0"/>
        <w:adjustRightInd w:val="0"/>
        <w:ind w:left="5670"/>
        <w:rPr>
          <w:kern w:val="2"/>
          <w:szCs w:val="28"/>
        </w:rPr>
        <w:sectPr w:rsidR="003F7CF3" w:rsidSect="003901CA">
          <w:footerReference w:type="default" r:id="rId9"/>
          <w:pgSz w:w="11906" w:h="16838"/>
          <w:pgMar w:top="709" w:right="567" w:bottom="1134" w:left="1701" w:header="284" w:footer="284" w:gutter="0"/>
          <w:cols w:space="720"/>
          <w:docGrid w:linePitch="381"/>
        </w:sectPr>
      </w:pPr>
    </w:p>
    <w:p w:rsidR="00DD358F" w:rsidRPr="00FD145B" w:rsidRDefault="00DD358F" w:rsidP="00B84E61">
      <w:pPr>
        <w:pageBreakBefore/>
        <w:widowControl w:val="0"/>
        <w:autoSpaceDE w:val="0"/>
        <w:autoSpaceDN w:val="0"/>
        <w:adjustRightInd w:val="0"/>
        <w:ind w:left="5670"/>
        <w:rPr>
          <w:kern w:val="2"/>
          <w:szCs w:val="28"/>
        </w:rPr>
      </w:pPr>
      <w:r w:rsidRPr="00FD145B">
        <w:rPr>
          <w:kern w:val="2"/>
          <w:szCs w:val="28"/>
        </w:rPr>
        <w:lastRenderedPageBreak/>
        <w:t xml:space="preserve">                                                                                        </w:t>
      </w:r>
      <w:r w:rsidR="00AF5D28">
        <w:rPr>
          <w:kern w:val="2"/>
          <w:szCs w:val="28"/>
        </w:rPr>
        <w:t xml:space="preserve">   </w:t>
      </w:r>
      <w:r w:rsidRPr="00FD145B">
        <w:rPr>
          <w:kern w:val="2"/>
          <w:szCs w:val="28"/>
        </w:rPr>
        <w:t>Приложение</w:t>
      </w:r>
    </w:p>
    <w:p w:rsidR="00DD358F" w:rsidRPr="00FD145B" w:rsidRDefault="00DD358F" w:rsidP="00DD358F">
      <w:pPr>
        <w:widowControl w:val="0"/>
        <w:autoSpaceDE w:val="0"/>
        <w:autoSpaceDN w:val="0"/>
        <w:adjustRightInd w:val="0"/>
        <w:ind w:left="5670"/>
        <w:jc w:val="center"/>
        <w:rPr>
          <w:kern w:val="2"/>
          <w:szCs w:val="28"/>
        </w:rPr>
      </w:pPr>
      <w:r w:rsidRPr="00FD145B">
        <w:rPr>
          <w:kern w:val="2"/>
          <w:szCs w:val="28"/>
        </w:rPr>
        <w:t xml:space="preserve">                                                                                         к </w:t>
      </w:r>
      <w:r w:rsidR="003840A7">
        <w:rPr>
          <w:kern w:val="2"/>
          <w:szCs w:val="28"/>
        </w:rPr>
        <w:t>постановлению</w:t>
      </w:r>
    </w:p>
    <w:p w:rsidR="00DD358F" w:rsidRPr="00FD145B" w:rsidRDefault="00DD358F" w:rsidP="00DD358F">
      <w:pPr>
        <w:widowControl w:val="0"/>
        <w:autoSpaceDE w:val="0"/>
        <w:autoSpaceDN w:val="0"/>
        <w:adjustRightInd w:val="0"/>
        <w:ind w:left="5670"/>
        <w:jc w:val="center"/>
        <w:rPr>
          <w:kern w:val="2"/>
          <w:szCs w:val="28"/>
        </w:rPr>
      </w:pPr>
      <w:r w:rsidRPr="00FD145B">
        <w:rPr>
          <w:kern w:val="2"/>
          <w:szCs w:val="28"/>
        </w:rPr>
        <w:t xml:space="preserve">                                                                                        Администрации</w:t>
      </w:r>
    </w:p>
    <w:p w:rsidR="00DD358F" w:rsidRPr="00FD145B" w:rsidRDefault="00DD358F" w:rsidP="00DD358F">
      <w:pPr>
        <w:widowControl w:val="0"/>
        <w:autoSpaceDE w:val="0"/>
        <w:autoSpaceDN w:val="0"/>
        <w:adjustRightInd w:val="0"/>
        <w:ind w:left="5670"/>
        <w:jc w:val="right"/>
        <w:rPr>
          <w:kern w:val="2"/>
          <w:szCs w:val="28"/>
        </w:rPr>
      </w:pPr>
      <w:r w:rsidRPr="00FD145B">
        <w:rPr>
          <w:kern w:val="2"/>
          <w:szCs w:val="28"/>
        </w:rPr>
        <w:t xml:space="preserve"> </w:t>
      </w:r>
      <w:r w:rsidR="00774A61">
        <w:rPr>
          <w:kern w:val="2"/>
          <w:szCs w:val="28"/>
        </w:rPr>
        <w:t>Владимировского</w:t>
      </w:r>
      <w:r w:rsidR="00B22208" w:rsidRPr="00B22208">
        <w:rPr>
          <w:kern w:val="2"/>
          <w:szCs w:val="28"/>
        </w:rPr>
        <w:t xml:space="preserve"> сельского поселения</w:t>
      </w:r>
    </w:p>
    <w:p w:rsidR="002C365D" w:rsidRPr="00C77ED8" w:rsidRDefault="005A4F82" w:rsidP="00C77ED8">
      <w:pPr>
        <w:widowControl w:val="0"/>
        <w:autoSpaceDE w:val="0"/>
        <w:autoSpaceDN w:val="0"/>
        <w:adjustRightInd w:val="0"/>
        <w:ind w:left="5670"/>
        <w:jc w:val="right"/>
        <w:rPr>
          <w:kern w:val="2"/>
          <w:szCs w:val="28"/>
        </w:rPr>
      </w:pPr>
      <w:r>
        <w:rPr>
          <w:kern w:val="2"/>
          <w:szCs w:val="28"/>
        </w:rPr>
        <w:t>о</w:t>
      </w:r>
      <w:r w:rsidR="00DD358F" w:rsidRPr="00FD145B">
        <w:rPr>
          <w:kern w:val="2"/>
          <w:szCs w:val="28"/>
        </w:rPr>
        <w:t>т</w:t>
      </w:r>
      <w:r>
        <w:rPr>
          <w:kern w:val="2"/>
          <w:szCs w:val="28"/>
        </w:rPr>
        <w:t xml:space="preserve"> 19.04.</w:t>
      </w:r>
      <w:r w:rsidR="00DD358F" w:rsidRPr="00FD145B">
        <w:rPr>
          <w:kern w:val="2"/>
          <w:szCs w:val="28"/>
        </w:rPr>
        <w:t>2022 №</w:t>
      </w:r>
      <w:r>
        <w:rPr>
          <w:kern w:val="2"/>
          <w:szCs w:val="28"/>
        </w:rPr>
        <w:t>45</w:t>
      </w:r>
      <w:bookmarkStart w:id="0" w:name="_GoBack"/>
      <w:bookmarkEnd w:id="0"/>
    </w:p>
    <w:p w:rsidR="009E1E20" w:rsidRDefault="009E1E20" w:rsidP="00DD358F">
      <w:pPr>
        <w:widowControl w:val="0"/>
        <w:jc w:val="center"/>
        <w:outlineLvl w:val="0"/>
        <w:rPr>
          <w:szCs w:val="28"/>
        </w:rPr>
      </w:pPr>
    </w:p>
    <w:p w:rsidR="00DD358F" w:rsidRPr="00FD145B" w:rsidRDefault="00DD358F" w:rsidP="00DD358F">
      <w:pPr>
        <w:widowControl w:val="0"/>
        <w:jc w:val="center"/>
        <w:outlineLvl w:val="0"/>
        <w:rPr>
          <w:szCs w:val="28"/>
        </w:rPr>
      </w:pPr>
      <w:r w:rsidRPr="00FD145B">
        <w:rPr>
          <w:szCs w:val="28"/>
        </w:rPr>
        <w:t xml:space="preserve">ПЛАН </w:t>
      </w:r>
    </w:p>
    <w:p w:rsidR="00DD358F" w:rsidRPr="00FD145B" w:rsidRDefault="00DD358F" w:rsidP="00DD358F">
      <w:pPr>
        <w:widowControl w:val="0"/>
        <w:jc w:val="center"/>
        <w:outlineLvl w:val="0"/>
        <w:rPr>
          <w:szCs w:val="28"/>
        </w:rPr>
      </w:pPr>
      <w:r w:rsidRPr="00FD145B">
        <w:rPr>
          <w:szCs w:val="28"/>
        </w:rPr>
        <w:t xml:space="preserve">первоочередных действий по обеспечению устойчивого развития </w:t>
      </w:r>
    </w:p>
    <w:p w:rsidR="00DD358F" w:rsidRDefault="00774A61" w:rsidP="0023523D">
      <w:pPr>
        <w:widowControl w:val="0"/>
        <w:jc w:val="center"/>
        <w:outlineLvl w:val="0"/>
        <w:rPr>
          <w:szCs w:val="28"/>
        </w:rPr>
      </w:pPr>
      <w:r>
        <w:rPr>
          <w:szCs w:val="28"/>
        </w:rPr>
        <w:t>Владимировского</w:t>
      </w:r>
      <w:r w:rsidR="00B22208" w:rsidRPr="00B22208">
        <w:rPr>
          <w:szCs w:val="28"/>
        </w:rPr>
        <w:t xml:space="preserve"> сельского поселения</w:t>
      </w:r>
      <w:r w:rsidR="00DD358F" w:rsidRPr="00FD145B">
        <w:rPr>
          <w:szCs w:val="28"/>
        </w:rPr>
        <w:t xml:space="preserve"> в условиях внешнего </w:t>
      </w:r>
      <w:proofErr w:type="spellStart"/>
      <w:r w:rsidR="00DD358F" w:rsidRPr="00FD145B">
        <w:rPr>
          <w:szCs w:val="28"/>
        </w:rPr>
        <w:t>санкционного</w:t>
      </w:r>
      <w:proofErr w:type="spellEnd"/>
      <w:r w:rsidR="00DD358F" w:rsidRPr="00FD145B">
        <w:rPr>
          <w:szCs w:val="28"/>
        </w:rPr>
        <w:t xml:space="preserve"> давления</w:t>
      </w:r>
    </w:p>
    <w:p w:rsidR="009E1E20" w:rsidRDefault="009E1E20" w:rsidP="0023523D">
      <w:pPr>
        <w:widowControl w:val="0"/>
        <w:jc w:val="center"/>
        <w:outlineLvl w:val="0"/>
        <w:rPr>
          <w:szCs w:val="28"/>
        </w:rPr>
      </w:pPr>
    </w:p>
    <w:p w:rsidR="0023523D" w:rsidRPr="00FD145B" w:rsidRDefault="0023523D" w:rsidP="001F2168">
      <w:pPr>
        <w:widowControl w:val="0"/>
        <w:ind w:firstLine="0"/>
        <w:outlineLvl w:val="0"/>
        <w:rPr>
          <w:szCs w:val="28"/>
        </w:rPr>
      </w:pPr>
    </w:p>
    <w:tbl>
      <w:tblPr>
        <w:tblStyle w:val="a6"/>
        <w:tblW w:w="5182" w:type="pct"/>
        <w:tblLayout w:type="fixed"/>
        <w:tblLook w:val="0480" w:firstRow="0" w:lastRow="0" w:firstColumn="1" w:lastColumn="0" w:noHBand="0" w:noVBand="1"/>
      </w:tblPr>
      <w:tblGrid>
        <w:gridCol w:w="817"/>
        <w:gridCol w:w="77"/>
        <w:gridCol w:w="5969"/>
        <w:gridCol w:w="6"/>
        <w:gridCol w:w="2879"/>
        <w:gridCol w:w="1521"/>
        <w:gridCol w:w="4041"/>
        <w:gridCol w:w="14"/>
      </w:tblGrid>
      <w:tr w:rsidR="00DD358F" w:rsidRPr="00FD145B" w:rsidTr="00AA3418">
        <w:trPr>
          <w:gridAfter w:val="1"/>
          <w:wAfter w:w="14" w:type="dxa"/>
        </w:trPr>
        <w:tc>
          <w:tcPr>
            <w:tcW w:w="894" w:type="dxa"/>
            <w:gridSpan w:val="2"/>
            <w:hideMark/>
          </w:tcPr>
          <w:p w:rsidR="00DD358F" w:rsidRPr="00FD145B" w:rsidRDefault="00DD358F" w:rsidP="005C2408">
            <w:pPr>
              <w:widowControl w:val="0"/>
              <w:spacing w:line="259" w:lineRule="auto"/>
              <w:ind w:firstLine="0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 xml:space="preserve">№ </w:t>
            </w:r>
          </w:p>
          <w:p w:rsidR="00DD358F" w:rsidRPr="00FD145B" w:rsidRDefault="00DD358F" w:rsidP="005C2408">
            <w:pPr>
              <w:widowControl w:val="0"/>
              <w:spacing w:line="259" w:lineRule="auto"/>
              <w:ind w:firstLine="0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п/п</w:t>
            </w:r>
          </w:p>
        </w:tc>
        <w:tc>
          <w:tcPr>
            <w:tcW w:w="5969" w:type="dxa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Наименование действия</w:t>
            </w:r>
          </w:p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szCs w:val="28"/>
              </w:rPr>
            </w:pPr>
            <w:r w:rsidRPr="00FD145B">
              <w:rPr>
                <w:bCs/>
                <w:szCs w:val="28"/>
              </w:rPr>
              <w:t>(мероприятия</w:t>
            </w:r>
            <w:r w:rsidRPr="00FD145B">
              <w:rPr>
                <w:szCs w:val="28"/>
              </w:rPr>
              <w:t>)</w:t>
            </w:r>
          </w:p>
        </w:tc>
        <w:tc>
          <w:tcPr>
            <w:tcW w:w="2885" w:type="dxa"/>
            <w:gridSpan w:val="2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Вид документа</w:t>
            </w:r>
          </w:p>
        </w:tc>
        <w:tc>
          <w:tcPr>
            <w:tcW w:w="1521" w:type="dxa"/>
            <w:hideMark/>
          </w:tcPr>
          <w:p w:rsidR="00DD358F" w:rsidRPr="00FD145B" w:rsidRDefault="00DD358F" w:rsidP="002E6717">
            <w:pPr>
              <w:widowControl w:val="0"/>
              <w:spacing w:line="259" w:lineRule="auto"/>
              <w:ind w:firstLine="0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Срок</w:t>
            </w:r>
          </w:p>
        </w:tc>
        <w:tc>
          <w:tcPr>
            <w:tcW w:w="4041" w:type="dxa"/>
            <w:hideMark/>
          </w:tcPr>
          <w:p w:rsidR="00DD358F" w:rsidRPr="00FD145B" w:rsidRDefault="00DD358F" w:rsidP="008C150D">
            <w:pPr>
              <w:widowControl w:val="0"/>
              <w:spacing w:line="259" w:lineRule="auto"/>
              <w:ind w:firstLine="0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Ответственный исполнитель</w:t>
            </w:r>
          </w:p>
        </w:tc>
      </w:tr>
      <w:tr w:rsidR="00DD358F" w:rsidRPr="00FD145B" w:rsidTr="00AA3418">
        <w:trPr>
          <w:gridAfter w:val="1"/>
          <w:wAfter w:w="14" w:type="dxa"/>
        </w:trPr>
        <w:tc>
          <w:tcPr>
            <w:tcW w:w="894" w:type="dxa"/>
            <w:gridSpan w:val="2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1</w:t>
            </w:r>
          </w:p>
        </w:tc>
        <w:tc>
          <w:tcPr>
            <w:tcW w:w="5969" w:type="dxa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2</w:t>
            </w:r>
          </w:p>
        </w:tc>
        <w:tc>
          <w:tcPr>
            <w:tcW w:w="2885" w:type="dxa"/>
            <w:gridSpan w:val="2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3</w:t>
            </w:r>
          </w:p>
        </w:tc>
        <w:tc>
          <w:tcPr>
            <w:tcW w:w="1521" w:type="dxa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4</w:t>
            </w:r>
          </w:p>
        </w:tc>
        <w:tc>
          <w:tcPr>
            <w:tcW w:w="4041" w:type="dxa"/>
            <w:hideMark/>
          </w:tcPr>
          <w:p w:rsidR="00DD358F" w:rsidRPr="00FD145B" w:rsidRDefault="00DD358F" w:rsidP="00121325">
            <w:pPr>
              <w:widowControl w:val="0"/>
              <w:spacing w:line="259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5</w:t>
            </w:r>
          </w:p>
        </w:tc>
      </w:tr>
      <w:tr w:rsidR="00DD358F" w:rsidRPr="00FD145B" w:rsidTr="00AA3418">
        <w:trPr>
          <w:trHeight w:val="433"/>
        </w:trPr>
        <w:tc>
          <w:tcPr>
            <w:tcW w:w="15324" w:type="dxa"/>
            <w:gridSpan w:val="8"/>
            <w:vAlign w:val="center"/>
            <w:hideMark/>
          </w:tcPr>
          <w:p w:rsidR="002C365D" w:rsidRPr="0018654E" w:rsidRDefault="00DD358F" w:rsidP="0018654E">
            <w:pPr>
              <w:pStyle w:val="a5"/>
              <w:widowControl w:val="0"/>
              <w:numPr>
                <w:ilvl w:val="0"/>
                <w:numId w:val="1"/>
              </w:numPr>
              <w:spacing w:line="247" w:lineRule="auto"/>
              <w:jc w:val="center"/>
              <w:rPr>
                <w:bCs/>
                <w:szCs w:val="28"/>
              </w:rPr>
            </w:pPr>
            <w:r w:rsidRPr="002C365D">
              <w:rPr>
                <w:bCs/>
                <w:szCs w:val="28"/>
              </w:rPr>
              <w:t>Ускорение использования бюджетных средств</w:t>
            </w:r>
          </w:p>
        </w:tc>
      </w:tr>
      <w:tr w:rsidR="00DD358F" w:rsidRPr="00FD145B" w:rsidTr="00AA3418">
        <w:tc>
          <w:tcPr>
            <w:tcW w:w="894" w:type="dxa"/>
            <w:gridSpan w:val="2"/>
            <w:hideMark/>
          </w:tcPr>
          <w:p w:rsidR="00DD358F" w:rsidRPr="00FD145B" w:rsidRDefault="00DD358F" w:rsidP="002E6717">
            <w:pPr>
              <w:widowControl w:val="0"/>
              <w:spacing w:line="247" w:lineRule="auto"/>
              <w:ind w:firstLine="0"/>
              <w:rPr>
                <w:color w:val="000000"/>
                <w:szCs w:val="28"/>
              </w:rPr>
            </w:pPr>
            <w:r w:rsidRPr="00FD145B">
              <w:rPr>
                <w:color w:val="000000"/>
                <w:szCs w:val="28"/>
              </w:rPr>
              <w:t>1.1.</w:t>
            </w:r>
          </w:p>
        </w:tc>
        <w:tc>
          <w:tcPr>
            <w:tcW w:w="5975" w:type="dxa"/>
            <w:gridSpan w:val="2"/>
            <w:hideMark/>
          </w:tcPr>
          <w:p w:rsidR="00DD358F" w:rsidRPr="00FD145B" w:rsidRDefault="00DD358F" w:rsidP="00A725BC">
            <w:pPr>
              <w:widowControl w:val="0"/>
              <w:ind w:firstLine="0"/>
              <w:rPr>
                <w:color w:val="000000"/>
                <w:szCs w:val="28"/>
              </w:rPr>
            </w:pPr>
            <w:r w:rsidRPr="00FD145B">
              <w:rPr>
                <w:color w:val="000000"/>
                <w:szCs w:val="28"/>
              </w:rPr>
              <w:t xml:space="preserve">Создание финансового резерва в размере до 3 процентов собственных налоговых и неналоговых доходов бюджета </w:t>
            </w:r>
            <w:r w:rsidR="00774A61">
              <w:rPr>
                <w:color w:val="000000"/>
                <w:szCs w:val="28"/>
              </w:rPr>
              <w:t>Владимировского</w:t>
            </w:r>
            <w:r w:rsidR="007427D0" w:rsidRPr="007427D0">
              <w:rPr>
                <w:color w:val="000000"/>
                <w:szCs w:val="28"/>
              </w:rPr>
              <w:t xml:space="preserve"> сельского поселения </w:t>
            </w:r>
            <w:r w:rsidR="00A725BC" w:rsidRPr="00FD145B">
              <w:rPr>
                <w:color w:val="000000"/>
                <w:szCs w:val="28"/>
              </w:rPr>
              <w:t>Красносулинского</w:t>
            </w:r>
            <w:r w:rsidRPr="00FD145B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879" w:type="dxa"/>
            <w:hideMark/>
          </w:tcPr>
          <w:p w:rsidR="00C34D74" w:rsidRPr="00FD145B" w:rsidRDefault="007427D0" w:rsidP="00774A61">
            <w:pPr>
              <w:widowControl w:val="0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Решение Собрания депутатов </w:t>
            </w:r>
            <w:r w:rsidR="00774A61">
              <w:rPr>
                <w:color w:val="000000"/>
                <w:szCs w:val="28"/>
              </w:rPr>
              <w:t>Владимировского</w:t>
            </w:r>
            <w:r w:rsidRPr="007427D0">
              <w:rPr>
                <w:color w:val="000000"/>
                <w:szCs w:val="28"/>
              </w:rPr>
              <w:t xml:space="preserve"> сельского поселения </w:t>
            </w:r>
            <w:r w:rsidR="00793565">
              <w:rPr>
                <w:color w:val="000000"/>
                <w:szCs w:val="28"/>
              </w:rPr>
              <w:t>о</w:t>
            </w:r>
            <w:r w:rsidR="00DD227C">
              <w:rPr>
                <w:color w:val="000000"/>
                <w:szCs w:val="28"/>
              </w:rPr>
              <w:t xml:space="preserve"> внесении изменений в решение Собрания депутатов </w:t>
            </w:r>
            <w:r w:rsidR="00774A61">
              <w:rPr>
                <w:szCs w:val="28"/>
              </w:rPr>
              <w:t>Владимировского</w:t>
            </w:r>
            <w:r>
              <w:rPr>
                <w:szCs w:val="28"/>
              </w:rPr>
              <w:t xml:space="preserve"> сельского поселения</w:t>
            </w:r>
            <w:r w:rsidR="00DD227C">
              <w:rPr>
                <w:color w:val="000000"/>
                <w:szCs w:val="28"/>
              </w:rPr>
              <w:t xml:space="preserve"> от 2</w:t>
            </w:r>
            <w:r w:rsidR="00774A61">
              <w:rPr>
                <w:color w:val="000000"/>
                <w:szCs w:val="28"/>
              </w:rPr>
              <w:t>7</w:t>
            </w:r>
            <w:r w:rsidR="00DD227C">
              <w:rPr>
                <w:color w:val="000000"/>
                <w:szCs w:val="28"/>
              </w:rPr>
              <w:t xml:space="preserve">.12.2021 № </w:t>
            </w:r>
            <w:r w:rsidR="00E95B23">
              <w:rPr>
                <w:color w:val="000000"/>
                <w:szCs w:val="28"/>
              </w:rPr>
              <w:t>15</w:t>
            </w:r>
            <w:r w:rsidR="00DD227C">
              <w:rPr>
                <w:color w:val="000000"/>
                <w:szCs w:val="28"/>
              </w:rPr>
              <w:t xml:space="preserve"> «О бюджете </w:t>
            </w:r>
            <w:r w:rsidR="00774A61">
              <w:rPr>
                <w:szCs w:val="28"/>
              </w:rPr>
              <w:t>Владимировского</w:t>
            </w:r>
            <w:r w:rsidR="00E95B23">
              <w:rPr>
                <w:szCs w:val="28"/>
              </w:rPr>
              <w:t xml:space="preserve"> сельского поселения</w:t>
            </w:r>
            <w:r w:rsidR="00E95B23">
              <w:rPr>
                <w:color w:val="000000"/>
                <w:szCs w:val="28"/>
              </w:rPr>
              <w:t xml:space="preserve"> </w:t>
            </w:r>
            <w:r w:rsidR="00DD227C">
              <w:rPr>
                <w:color w:val="000000"/>
                <w:szCs w:val="28"/>
              </w:rPr>
              <w:t xml:space="preserve">Красносулинского </w:t>
            </w:r>
            <w:r w:rsidR="00DD227C">
              <w:rPr>
                <w:color w:val="000000"/>
                <w:szCs w:val="28"/>
              </w:rPr>
              <w:lastRenderedPageBreak/>
              <w:t>района на 2022 год и на плановый период 2023 и 2024 годов»</w:t>
            </w:r>
          </w:p>
        </w:tc>
        <w:tc>
          <w:tcPr>
            <w:tcW w:w="1521" w:type="dxa"/>
            <w:hideMark/>
          </w:tcPr>
          <w:p w:rsidR="00AA3418" w:rsidRDefault="00D25CB2" w:rsidP="00AA3418">
            <w:pPr>
              <w:widowControl w:val="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май</w:t>
            </w:r>
          </w:p>
          <w:p w:rsidR="00DD358F" w:rsidRPr="00FD145B" w:rsidRDefault="007208B4" w:rsidP="00AA3418">
            <w:pPr>
              <w:widowControl w:val="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2022 г.</w:t>
            </w:r>
          </w:p>
        </w:tc>
        <w:tc>
          <w:tcPr>
            <w:tcW w:w="4055" w:type="dxa"/>
            <w:gridSpan w:val="2"/>
            <w:hideMark/>
          </w:tcPr>
          <w:p w:rsidR="00DD358F" w:rsidRPr="00FD145B" w:rsidRDefault="00D25CB2" w:rsidP="00B84E61">
            <w:pPr>
              <w:widowControl w:val="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Сектор экономики и финансов Администрации </w:t>
            </w:r>
            <w:r w:rsidR="00774A61">
              <w:rPr>
                <w:color w:val="000000"/>
                <w:szCs w:val="28"/>
              </w:rPr>
              <w:t>Владимировского</w:t>
            </w:r>
            <w:r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D25CB2" w:rsidRPr="00FD145B" w:rsidTr="00AA3418">
        <w:tc>
          <w:tcPr>
            <w:tcW w:w="894" w:type="dxa"/>
            <w:gridSpan w:val="2"/>
            <w:hideMark/>
          </w:tcPr>
          <w:p w:rsidR="00D25CB2" w:rsidRPr="00FD145B" w:rsidRDefault="00D25CB2" w:rsidP="00D25CB2">
            <w:pPr>
              <w:widowControl w:val="0"/>
              <w:spacing w:line="226" w:lineRule="auto"/>
              <w:ind w:firstLine="0"/>
              <w:rPr>
                <w:color w:val="000000"/>
                <w:szCs w:val="28"/>
              </w:rPr>
            </w:pPr>
            <w:r w:rsidRPr="00FD145B">
              <w:rPr>
                <w:color w:val="000000"/>
                <w:szCs w:val="28"/>
              </w:rPr>
              <w:lastRenderedPageBreak/>
              <w:t>1.2.</w:t>
            </w:r>
          </w:p>
        </w:tc>
        <w:tc>
          <w:tcPr>
            <w:tcW w:w="5975" w:type="dxa"/>
            <w:gridSpan w:val="2"/>
            <w:hideMark/>
          </w:tcPr>
          <w:p w:rsidR="00D25CB2" w:rsidRPr="00FD145B" w:rsidRDefault="00D25CB2" w:rsidP="00F378B1">
            <w:pPr>
              <w:widowControl w:val="0"/>
              <w:ind w:firstLine="0"/>
              <w:rPr>
                <w:color w:val="000000"/>
                <w:szCs w:val="28"/>
              </w:rPr>
            </w:pPr>
            <w:r w:rsidRPr="00FD145B">
              <w:rPr>
                <w:color w:val="000000"/>
                <w:szCs w:val="28"/>
              </w:rPr>
              <w:t xml:space="preserve">Перерасчет параметров  бюджета </w:t>
            </w:r>
            <w:r w:rsidR="00774A61">
              <w:rPr>
                <w:color w:val="000000"/>
                <w:szCs w:val="28"/>
              </w:rPr>
              <w:t>Владимировского</w:t>
            </w:r>
            <w:r w:rsidRPr="00D25CB2">
              <w:rPr>
                <w:color w:val="000000"/>
                <w:szCs w:val="28"/>
              </w:rPr>
              <w:t xml:space="preserve"> сельского поселения </w:t>
            </w:r>
            <w:r w:rsidRPr="00FD145B">
              <w:rPr>
                <w:color w:val="000000"/>
                <w:szCs w:val="28"/>
              </w:rPr>
              <w:t>Красносулинского района на 2022 год путем приорит</w:t>
            </w:r>
            <w:r w:rsidR="00F378B1">
              <w:rPr>
                <w:color w:val="000000"/>
                <w:szCs w:val="28"/>
              </w:rPr>
              <w:t>е</w:t>
            </w:r>
            <w:r w:rsidRPr="00FD145B">
              <w:rPr>
                <w:color w:val="000000"/>
                <w:szCs w:val="28"/>
              </w:rPr>
              <w:t xml:space="preserve">зации расходов бюджета </w:t>
            </w:r>
            <w:r w:rsidR="00774A61">
              <w:rPr>
                <w:color w:val="000000"/>
                <w:szCs w:val="28"/>
              </w:rPr>
              <w:t>Владимировского</w:t>
            </w:r>
            <w:r w:rsidRPr="00D25CB2">
              <w:rPr>
                <w:color w:val="000000"/>
                <w:szCs w:val="28"/>
              </w:rPr>
              <w:t xml:space="preserve"> сельского поселения </w:t>
            </w:r>
            <w:r w:rsidRPr="00FD145B">
              <w:rPr>
                <w:color w:val="000000"/>
                <w:szCs w:val="28"/>
              </w:rPr>
              <w:t>Красносулинского района</w:t>
            </w:r>
          </w:p>
        </w:tc>
        <w:tc>
          <w:tcPr>
            <w:tcW w:w="2879" w:type="dxa"/>
            <w:hideMark/>
          </w:tcPr>
          <w:p w:rsidR="00D25CB2" w:rsidRPr="00FD145B" w:rsidRDefault="00D25CB2" w:rsidP="00D25CB2">
            <w:pPr>
              <w:widowControl w:val="0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Решение Собрания депутатов </w:t>
            </w:r>
            <w:r w:rsidR="00774A61">
              <w:rPr>
                <w:color w:val="000000"/>
                <w:szCs w:val="28"/>
              </w:rPr>
              <w:t>Владимировского</w:t>
            </w:r>
            <w:r w:rsidRPr="007427D0">
              <w:rPr>
                <w:color w:val="000000"/>
                <w:szCs w:val="28"/>
              </w:rPr>
              <w:t xml:space="preserve"> сельского поселения </w:t>
            </w:r>
            <w:r>
              <w:rPr>
                <w:color w:val="000000"/>
                <w:szCs w:val="28"/>
              </w:rPr>
              <w:t xml:space="preserve">о внесении изменений в решение Собрания депутатов </w:t>
            </w:r>
            <w:r w:rsidR="00774A61">
              <w:rPr>
                <w:szCs w:val="28"/>
              </w:rPr>
              <w:t>Владимировского</w:t>
            </w:r>
            <w:r>
              <w:rPr>
                <w:szCs w:val="28"/>
              </w:rPr>
              <w:t xml:space="preserve"> сельского поселения</w:t>
            </w:r>
            <w:r>
              <w:rPr>
                <w:color w:val="000000"/>
                <w:szCs w:val="28"/>
              </w:rPr>
              <w:t xml:space="preserve"> от 24.12.2021 № 15 «О бюджете </w:t>
            </w:r>
            <w:r w:rsidR="00774A61">
              <w:rPr>
                <w:szCs w:val="28"/>
              </w:rPr>
              <w:t>Владимировского</w:t>
            </w:r>
            <w:r>
              <w:rPr>
                <w:szCs w:val="28"/>
              </w:rPr>
              <w:t xml:space="preserve"> сельского поселения</w:t>
            </w:r>
            <w:r>
              <w:rPr>
                <w:color w:val="000000"/>
                <w:szCs w:val="28"/>
              </w:rPr>
              <w:t xml:space="preserve"> Красносулинского района на 2022 год и на плановый период 2023 и 2024 годов»</w:t>
            </w:r>
          </w:p>
        </w:tc>
        <w:tc>
          <w:tcPr>
            <w:tcW w:w="1521" w:type="dxa"/>
            <w:hideMark/>
          </w:tcPr>
          <w:p w:rsidR="00AA3418" w:rsidRDefault="00D25CB2" w:rsidP="00AA3418">
            <w:pPr>
              <w:widowControl w:val="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май</w:t>
            </w:r>
          </w:p>
          <w:p w:rsidR="00D25CB2" w:rsidRPr="00FD145B" w:rsidRDefault="00D25CB2" w:rsidP="00AA3418">
            <w:pPr>
              <w:widowControl w:val="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2022 г.</w:t>
            </w:r>
          </w:p>
        </w:tc>
        <w:tc>
          <w:tcPr>
            <w:tcW w:w="4055" w:type="dxa"/>
            <w:gridSpan w:val="2"/>
            <w:hideMark/>
          </w:tcPr>
          <w:p w:rsidR="00D25CB2" w:rsidRPr="00FD145B" w:rsidRDefault="00D25CB2" w:rsidP="00D25CB2">
            <w:pPr>
              <w:widowControl w:val="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Сектор экономики и финансов Администрации </w:t>
            </w:r>
            <w:r w:rsidR="00774A61">
              <w:rPr>
                <w:color w:val="000000"/>
                <w:szCs w:val="28"/>
              </w:rPr>
              <w:t>Владимировского</w:t>
            </w:r>
            <w:r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D25CB2" w:rsidRPr="00FD145B" w:rsidTr="00AA3418">
        <w:trPr>
          <w:trHeight w:val="445"/>
        </w:trPr>
        <w:tc>
          <w:tcPr>
            <w:tcW w:w="15324" w:type="dxa"/>
            <w:gridSpan w:val="8"/>
            <w:vAlign w:val="center"/>
            <w:hideMark/>
          </w:tcPr>
          <w:p w:rsidR="00D25CB2" w:rsidRPr="00FD145B" w:rsidRDefault="00D25CB2" w:rsidP="00D25CB2">
            <w:pPr>
              <w:widowControl w:val="0"/>
              <w:spacing w:line="226" w:lineRule="auto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2. Поддержка субъектов малого и среднего предпринимательства</w:t>
            </w:r>
          </w:p>
        </w:tc>
      </w:tr>
      <w:tr w:rsidR="00D25CB2" w:rsidRPr="00FD145B" w:rsidTr="00774A61">
        <w:trPr>
          <w:trHeight w:val="1581"/>
        </w:trPr>
        <w:tc>
          <w:tcPr>
            <w:tcW w:w="817" w:type="dxa"/>
          </w:tcPr>
          <w:p w:rsidR="00D25CB2" w:rsidRPr="00FD145B" w:rsidRDefault="00D25CB2" w:rsidP="00D25CB2">
            <w:pPr>
              <w:widowControl w:val="0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t>2.</w:t>
            </w:r>
            <w:r>
              <w:rPr>
                <w:szCs w:val="28"/>
              </w:rPr>
              <w:t>1</w:t>
            </w:r>
            <w:r w:rsidRPr="00FD145B">
              <w:rPr>
                <w:szCs w:val="28"/>
              </w:rPr>
              <w:t>.</w:t>
            </w:r>
          </w:p>
        </w:tc>
        <w:tc>
          <w:tcPr>
            <w:tcW w:w="6052" w:type="dxa"/>
            <w:gridSpan w:val="3"/>
          </w:tcPr>
          <w:p w:rsidR="00D25CB2" w:rsidRPr="00FD145B" w:rsidRDefault="00D25CB2" w:rsidP="00774A61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 xml:space="preserve">Осуществление информационного содействия в размещении субъектов малого и среднего предпринимательства на электронных торговых площадках – крупнейших </w:t>
            </w:r>
            <w:proofErr w:type="spellStart"/>
            <w:r w:rsidRPr="00FD145B">
              <w:rPr>
                <w:szCs w:val="28"/>
                <w:lang w:eastAsia="en-US"/>
              </w:rPr>
              <w:t>маркетплейсах</w:t>
            </w:r>
            <w:proofErr w:type="spellEnd"/>
            <w:r w:rsidRPr="00FD145B">
              <w:rPr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879" w:type="dxa"/>
          </w:tcPr>
          <w:p w:rsidR="00D25CB2" w:rsidRPr="00FD145B" w:rsidRDefault="00D25CB2" w:rsidP="00D25CB2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521" w:type="dxa"/>
          </w:tcPr>
          <w:p w:rsidR="00D25CB2" w:rsidRPr="00FD145B" w:rsidRDefault="00D25CB2" w:rsidP="00D25CB2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пос</w:t>
            </w:r>
            <w:r w:rsidRPr="00FD145B">
              <w:rPr>
                <w:szCs w:val="28"/>
                <w:lang w:eastAsia="en-US"/>
              </w:rPr>
              <w:softHyphen/>
              <w:t>тоянно</w:t>
            </w:r>
          </w:p>
        </w:tc>
        <w:tc>
          <w:tcPr>
            <w:tcW w:w="4055" w:type="dxa"/>
            <w:gridSpan w:val="2"/>
          </w:tcPr>
          <w:p w:rsidR="00D25CB2" w:rsidRPr="00FD145B" w:rsidRDefault="00774A61" w:rsidP="00AA3418">
            <w:pPr>
              <w:widowControl w:val="0"/>
              <w:ind w:left="486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Ведущий специалист</w:t>
            </w:r>
            <w:r w:rsidR="00AA3418">
              <w:rPr>
                <w:szCs w:val="28"/>
                <w:lang w:eastAsia="en-US"/>
              </w:rPr>
              <w:t xml:space="preserve"> Администрации </w:t>
            </w:r>
            <w:r>
              <w:rPr>
                <w:szCs w:val="28"/>
                <w:lang w:eastAsia="en-US"/>
              </w:rPr>
              <w:t>Владимировского</w:t>
            </w:r>
            <w:r w:rsidR="00AA3418">
              <w:rPr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25CB2" w:rsidRPr="00FD145B" w:rsidTr="00AA3418">
        <w:trPr>
          <w:trHeight w:val="385"/>
        </w:trPr>
        <w:tc>
          <w:tcPr>
            <w:tcW w:w="15324" w:type="dxa"/>
            <w:gridSpan w:val="8"/>
            <w:vAlign w:val="center"/>
            <w:hideMark/>
          </w:tcPr>
          <w:p w:rsidR="00D25CB2" w:rsidRPr="00FD145B" w:rsidRDefault="00D25CB2" w:rsidP="00D25CB2">
            <w:pPr>
              <w:widowControl w:val="0"/>
              <w:spacing w:line="240" w:lineRule="exact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3. Поддержка системообразующих организаций</w:t>
            </w:r>
          </w:p>
        </w:tc>
      </w:tr>
      <w:tr w:rsidR="00D25CB2" w:rsidRPr="00FD145B" w:rsidTr="00AA3418">
        <w:trPr>
          <w:trHeight w:val="2885"/>
        </w:trPr>
        <w:tc>
          <w:tcPr>
            <w:tcW w:w="894" w:type="dxa"/>
            <w:gridSpan w:val="2"/>
            <w:hideMark/>
          </w:tcPr>
          <w:p w:rsidR="00D25CB2" w:rsidRPr="00FD145B" w:rsidRDefault="00D25CB2" w:rsidP="00D25CB2">
            <w:pPr>
              <w:widowControl w:val="0"/>
              <w:spacing w:line="264" w:lineRule="auto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lastRenderedPageBreak/>
              <w:t>3.1.</w:t>
            </w:r>
          </w:p>
        </w:tc>
        <w:tc>
          <w:tcPr>
            <w:tcW w:w="5975" w:type="dxa"/>
            <w:gridSpan w:val="2"/>
            <w:hideMark/>
          </w:tcPr>
          <w:p w:rsidR="00D25CB2" w:rsidRPr="00FD145B" w:rsidRDefault="00D25CB2" w:rsidP="00774A61">
            <w:pPr>
              <w:widowControl w:val="0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t>Проведение мониторинга системообразующих организаций</w:t>
            </w:r>
            <w:r w:rsidRPr="00FD145B">
              <w:rPr>
                <w:spacing w:val="-4"/>
                <w:szCs w:val="28"/>
              </w:rPr>
              <w:t>, оказывающих существенное влияние</w:t>
            </w:r>
            <w:r w:rsidRPr="00FD145B">
              <w:rPr>
                <w:szCs w:val="28"/>
              </w:rPr>
              <w:t xml:space="preserve"> на экономику, занятость населения и социальную стабильность в </w:t>
            </w:r>
            <w:r w:rsidR="00774A61">
              <w:rPr>
                <w:szCs w:val="28"/>
              </w:rPr>
              <w:t>Владимировском</w:t>
            </w:r>
            <w:r w:rsidR="00AA3418">
              <w:rPr>
                <w:szCs w:val="28"/>
              </w:rPr>
              <w:t xml:space="preserve"> сельском поселении</w:t>
            </w:r>
          </w:p>
        </w:tc>
        <w:tc>
          <w:tcPr>
            <w:tcW w:w="2879" w:type="dxa"/>
            <w:hideMark/>
          </w:tcPr>
          <w:p w:rsidR="00D25CB2" w:rsidRPr="00FD145B" w:rsidRDefault="00D25CB2" w:rsidP="00D25CB2">
            <w:pPr>
              <w:widowControl w:val="0"/>
              <w:jc w:val="center"/>
              <w:rPr>
                <w:szCs w:val="28"/>
              </w:rPr>
            </w:pPr>
            <w:r w:rsidRPr="00FD145B">
              <w:rPr>
                <w:szCs w:val="28"/>
              </w:rPr>
              <w:t>информация</w:t>
            </w:r>
          </w:p>
        </w:tc>
        <w:tc>
          <w:tcPr>
            <w:tcW w:w="1521" w:type="dxa"/>
            <w:hideMark/>
          </w:tcPr>
          <w:p w:rsidR="00D25CB2" w:rsidRPr="00FD145B" w:rsidRDefault="00D25CB2" w:rsidP="00D25CB2">
            <w:pPr>
              <w:widowControl w:val="0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t>пос</w:t>
            </w:r>
            <w:r w:rsidRPr="00FD145B">
              <w:rPr>
                <w:szCs w:val="28"/>
              </w:rPr>
              <w:softHyphen/>
              <w:t>тоянно</w:t>
            </w:r>
          </w:p>
        </w:tc>
        <w:tc>
          <w:tcPr>
            <w:tcW w:w="4055" w:type="dxa"/>
            <w:gridSpan w:val="2"/>
            <w:hideMark/>
          </w:tcPr>
          <w:p w:rsidR="00D25CB2" w:rsidRPr="003C3612" w:rsidRDefault="00AA3418" w:rsidP="00774A61">
            <w:pPr>
              <w:widowControl w:val="0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Сектор экономики и финансов Администрации </w:t>
            </w:r>
            <w:r w:rsidR="00774A61">
              <w:rPr>
                <w:color w:val="000000"/>
                <w:szCs w:val="28"/>
              </w:rPr>
              <w:t>Владимировского</w:t>
            </w:r>
            <w:r>
              <w:rPr>
                <w:color w:val="000000"/>
                <w:szCs w:val="28"/>
              </w:rPr>
              <w:t xml:space="preserve"> сельского поселения, </w:t>
            </w:r>
            <w:r w:rsidR="00774A61">
              <w:rPr>
                <w:color w:val="000000"/>
                <w:szCs w:val="28"/>
              </w:rPr>
              <w:t xml:space="preserve">специалист первой категории </w:t>
            </w:r>
            <w:r>
              <w:rPr>
                <w:color w:val="000000"/>
                <w:szCs w:val="28"/>
              </w:rPr>
              <w:t xml:space="preserve">Администрации </w:t>
            </w:r>
            <w:r w:rsidR="00774A61">
              <w:rPr>
                <w:color w:val="000000"/>
                <w:szCs w:val="28"/>
              </w:rPr>
              <w:t>Владимировского</w:t>
            </w:r>
            <w:r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D25CB2" w:rsidRPr="00FD145B" w:rsidTr="00AA3418">
        <w:trPr>
          <w:trHeight w:val="490"/>
        </w:trPr>
        <w:tc>
          <w:tcPr>
            <w:tcW w:w="15324" w:type="dxa"/>
            <w:gridSpan w:val="8"/>
            <w:vAlign w:val="center"/>
            <w:hideMark/>
          </w:tcPr>
          <w:p w:rsidR="00D25CB2" w:rsidRPr="00FD145B" w:rsidRDefault="00D25CB2" w:rsidP="00D25CB2">
            <w:pPr>
              <w:widowControl w:val="0"/>
              <w:jc w:val="center"/>
              <w:rPr>
                <w:szCs w:val="28"/>
              </w:rPr>
            </w:pPr>
            <w:r w:rsidRPr="00FD145B">
              <w:rPr>
                <w:bCs/>
                <w:szCs w:val="28"/>
              </w:rPr>
              <w:t>4. Отраслевые меры поддержки</w:t>
            </w:r>
          </w:p>
        </w:tc>
      </w:tr>
      <w:tr w:rsidR="00D25CB2" w:rsidRPr="00FD145B" w:rsidTr="00AA3418">
        <w:tc>
          <w:tcPr>
            <w:tcW w:w="15324" w:type="dxa"/>
            <w:gridSpan w:val="8"/>
            <w:hideMark/>
          </w:tcPr>
          <w:p w:rsidR="00D25CB2" w:rsidRPr="00FD145B" w:rsidRDefault="00D25CB2" w:rsidP="00D25CB2">
            <w:pPr>
              <w:widowControl w:val="0"/>
              <w:spacing w:line="221" w:lineRule="auto"/>
              <w:jc w:val="center"/>
              <w:rPr>
                <w:bCs/>
                <w:iCs/>
                <w:szCs w:val="28"/>
              </w:rPr>
            </w:pPr>
            <w:r w:rsidRPr="00FD145B">
              <w:rPr>
                <w:bCs/>
                <w:iCs/>
                <w:szCs w:val="28"/>
              </w:rPr>
              <w:t>Торговля</w:t>
            </w:r>
          </w:p>
        </w:tc>
      </w:tr>
      <w:tr w:rsidR="00D25CB2" w:rsidRPr="00FD145B" w:rsidTr="00AA3418">
        <w:tc>
          <w:tcPr>
            <w:tcW w:w="894" w:type="dxa"/>
            <w:gridSpan w:val="2"/>
            <w:hideMark/>
          </w:tcPr>
          <w:p w:rsidR="00D25CB2" w:rsidRPr="00FD145B" w:rsidRDefault="00D25CB2" w:rsidP="00AA3418">
            <w:pPr>
              <w:widowControl w:val="0"/>
              <w:spacing w:line="221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AA3418">
              <w:rPr>
                <w:szCs w:val="28"/>
              </w:rPr>
              <w:t>1</w:t>
            </w:r>
            <w:r w:rsidRPr="00FD145B">
              <w:rPr>
                <w:szCs w:val="28"/>
              </w:rPr>
              <w:t>.</w:t>
            </w:r>
          </w:p>
        </w:tc>
        <w:tc>
          <w:tcPr>
            <w:tcW w:w="5975" w:type="dxa"/>
            <w:gridSpan w:val="2"/>
            <w:hideMark/>
          </w:tcPr>
          <w:p w:rsidR="00D25CB2" w:rsidRPr="00FD145B" w:rsidRDefault="00D25CB2" w:rsidP="00AA3418">
            <w:pPr>
              <w:widowControl w:val="0"/>
              <w:spacing w:line="228" w:lineRule="auto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Предоставление бесплатных торговых мест на ярмарках, ор</w:t>
            </w:r>
            <w:r w:rsidR="004724BF">
              <w:rPr>
                <w:szCs w:val="28"/>
                <w:lang w:eastAsia="en-US"/>
              </w:rPr>
              <w:t xml:space="preserve">ганизаторами которых выступают </w:t>
            </w:r>
            <w:r w:rsidRPr="00FD145B">
              <w:rPr>
                <w:szCs w:val="28"/>
                <w:lang w:eastAsia="en-US"/>
              </w:rPr>
              <w:t xml:space="preserve">Администрация </w:t>
            </w:r>
            <w:r w:rsidR="00774A61">
              <w:rPr>
                <w:szCs w:val="28"/>
                <w:lang w:eastAsia="en-US"/>
              </w:rPr>
              <w:t>Владимировского</w:t>
            </w:r>
            <w:r w:rsidRPr="00FD145B">
              <w:rPr>
                <w:szCs w:val="28"/>
                <w:lang w:eastAsia="en-US"/>
              </w:rPr>
              <w:t xml:space="preserve"> поселения </w:t>
            </w:r>
          </w:p>
        </w:tc>
        <w:tc>
          <w:tcPr>
            <w:tcW w:w="2879" w:type="dxa"/>
            <w:hideMark/>
          </w:tcPr>
          <w:p w:rsidR="00D25CB2" w:rsidRPr="00FD145B" w:rsidRDefault="00D25CB2" w:rsidP="00D25CB2">
            <w:pPr>
              <w:widowControl w:val="0"/>
              <w:spacing w:line="228" w:lineRule="auto"/>
              <w:jc w:val="center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521" w:type="dxa"/>
            <w:hideMark/>
          </w:tcPr>
          <w:p w:rsidR="00D25CB2" w:rsidRPr="00FD145B" w:rsidRDefault="00D25CB2" w:rsidP="00D25CB2">
            <w:pPr>
              <w:widowControl w:val="0"/>
              <w:spacing w:line="276" w:lineRule="auto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пос</w:t>
            </w:r>
            <w:r w:rsidRPr="00FD145B">
              <w:rPr>
                <w:szCs w:val="28"/>
                <w:lang w:eastAsia="en-US"/>
              </w:rPr>
              <w:softHyphen/>
              <w:t>тоянно</w:t>
            </w:r>
          </w:p>
        </w:tc>
        <w:tc>
          <w:tcPr>
            <w:tcW w:w="4055" w:type="dxa"/>
            <w:gridSpan w:val="2"/>
            <w:hideMark/>
          </w:tcPr>
          <w:p w:rsidR="00D25CB2" w:rsidRPr="00FD145B" w:rsidRDefault="00774A61" w:rsidP="008C150D">
            <w:pPr>
              <w:widowControl w:val="0"/>
              <w:spacing w:line="228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С</w:t>
            </w:r>
            <w:r w:rsidRPr="00774A61">
              <w:rPr>
                <w:color w:val="000000"/>
                <w:szCs w:val="28"/>
              </w:rPr>
              <w:t>пециалист первой категории</w:t>
            </w:r>
            <w:r w:rsidR="00AA3418">
              <w:rPr>
                <w:color w:val="000000"/>
                <w:szCs w:val="28"/>
              </w:rPr>
              <w:t xml:space="preserve"> Администрации </w:t>
            </w:r>
            <w:r>
              <w:rPr>
                <w:color w:val="000000"/>
                <w:szCs w:val="28"/>
              </w:rPr>
              <w:t>Владимировского</w:t>
            </w:r>
            <w:r w:rsidR="00AA3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D25CB2" w:rsidRPr="00FD145B" w:rsidTr="00AA3418">
        <w:trPr>
          <w:trHeight w:val="539"/>
        </w:trPr>
        <w:tc>
          <w:tcPr>
            <w:tcW w:w="15324" w:type="dxa"/>
            <w:gridSpan w:val="8"/>
            <w:vAlign w:val="center"/>
            <w:hideMark/>
          </w:tcPr>
          <w:p w:rsidR="00D25CB2" w:rsidRPr="00FD145B" w:rsidRDefault="00D25CB2" w:rsidP="00D25CB2">
            <w:pPr>
              <w:widowControl w:val="0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5. Социальная поддержка, в том числе поддержка рынка труда</w:t>
            </w:r>
          </w:p>
        </w:tc>
      </w:tr>
      <w:tr w:rsidR="008C150D" w:rsidRPr="00FD145B" w:rsidTr="00AA3418">
        <w:tc>
          <w:tcPr>
            <w:tcW w:w="894" w:type="dxa"/>
            <w:gridSpan w:val="2"/>
            <w:hideMark/>
          </w:tcPr>
          <w:p w:rsidR="008C150D" w:rsidRPr="00FD145B" w:rsidRDefault="008C150D" w:rsidP="008C150D">
            <w:pPr>
              <w:widowControl w:val="0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t>5.1.</w:t>
            </w:r>
          </w:p>
        </w:tc>
        <w:tc>
          <w:tcPr>
            <w:tcW w:w="5975" w:type="dxa"/>
            <w:gridSpan w:val="2"/>
            <w:hideMark/>
          </w:tcPr>
          <w:p w:rsidR="008C150D" w:rsidRPr="00FD145B" w:rsidRDefault="008C150D" w:rsidP="008C150D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 xml:space="preserve">Информирование организаций через информационные ресурсы </w:t>
            </w:r>
            <w:r>
              <w:rPr>
                <w:szCs w:val="28"/>
                <w:lang w:eastAsia="en-US"/>
              </w:rPr>
              <w:t xml:space="preserve">поселения </w:t>
            </w:r>
            <w:r w:rsidRPr="00FD145B">
              <w:rPr>
                <w:szCs w:val="28"/>
                <w:lang w:eastAsia="en-US"/>
              </w:rPr>
              <w:t xml:space="preserve">о принимаемых мерах по обеспечению устойчивого развития </w:t>
            </w:r>
            <w:r w:rsidR="00774A61">
              <w:rPr>
                <w:szCs w:val="28"/>
                <w:lang w:eastAsia="en-US"/>
              </w:rPr>
              <w:t>Владимировского</w:t>
            </w:r>
            <w:r>
              <w:rPr>
                <w:szCs w:val="28"/>
                <w:lang w:eastAsia="en-US"/>
              </w:rPr>
              <w:t xml:space="preserve"> сельского поселения</w:t>
            </w:r>
            <w:r w:rsidRPr="00FD145B">
              <w:rPr>
                <w:szCs w:val="28"/>
                <w:lang w:eastAsia="en-US"/>
              </w:rPr>
              <w:t xml:space="preserve"> в условиях внешнего </w:t>
            </w:r>
            <w:proofErr w:type="spellStart"/>
            <w:r w:rsidRPr="00FD145B">
              <w:rPr>
                <w:szCs w:val="28"/>
                <w:lang w:eastAsia="en-US"/>
              </w:rPr>
              <w:t>санкционного</w:t>
            </w:r>
            <w:proofErr w:type="spellEnd"/>
            <w:r w:rsidRPr="00FD145B">
              <w:rPr>
                <w:szCs w:val="28"/>
                <w:lang w:eastAsia="en-US"/>
              </w:rPr>
              <w:t xml:space="preserve"> давления</w:t>
            </w:r>
          </w:p>
        </w:tc>
        <w:tc>
          <w:tcPr>
            <w:tcW w:w="2879" w:type="dxa"/>
            <w:hideMark/>
          </w:tcPr>
          <w:p w:rsidR="008C150D" w:rsidRPr="00FD145B" w:rsidRDefault="008C150D" w:rsidP="008C150D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521" w:type="dxa"/>
            <w:hideMark/>
          </w:tcPr>
          <w:p w:rsidR="008C150D" w:rsidRPr="00FD145B" w:rsidRDefault="008C150D" w:rsidP="008C150D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пос</w:t>
            </w:r>
            <w:r w:rsidRPr="00FD145B">
              <w:rPr>
                <w:szCs w:val="28"/>
                <w:lang w:eastAsia="en-US"/>
              </w:rPr>
              <w:softHyphen/>
              <w:t>тоянно</w:t>
            </w:r>
          </w:p>
        </w:tc>
        <w:tc>
          <w:tcPr>
            <w:tcW w:w="4055" w:type="dxa"/>
            <w:gridSpan w:val="2"/>
            <w:hideMark/>
          </w:tcPr>
          <w:p w:rsidR="008C150D" w:rsidRPr="00FD145B" w:rsidRDefault="00774A61" w:rsidP="008C150D">
            <w:pPr>
              <w:widowControl w:val="0"/>
              <w:spacing w:line="228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С</w:t>
            </w:r>
            <w:r w:rsidRPr="00774A61">
              <w:rPr>
                <w:color w:val="000000"/>
                <w:szCs w:val="28"/>
              </w:rPr>
              <w:t>пециалист первой категории</w:t>
            </w:r>
            <w:r w:rsidR="008C150D">
              <w:rPr>
                <w:color w:val="000000"/>
                <w:szCs w:val="28"/>
              </w:rPr>
              <w:t xml:space="preserve"> Администрации </w:t>
            </w:r>
            <w:r>
              <w:rPr>
                <w:color w:val="000000"/>
                <w:szCs w:val="28"/>
              </w:rPr>
              <w:t>Владимировского</w:t>
            </w:r>
            <w:r w:rsidR="008C150D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8C150D" w:rsidRPr="00FD145B" w:rsidTr="00AA3418">
        <w:tc>
          <w:tcPr>
            <w:tcW w:w="894" w:type="dxa"/>
            <w:gridSpan w:val="2"/>
            <w:hideMark/>
          </w:tcPr>
          <w:p w:rsidR="008C150D" w:rsidRPr="00FD145B" w:rsidRDefault="008C150D" w:rsidP="008C150D">
            <w:pPr>
              <w:widowControl w:val="0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t>5.2.</w:t>
            </w:r>
          </w:p>
        </w:tc>
        <w:tc>
          <w:tcPr>
            <w:tcW w:w="5975" w:type="dxa"/>
            <w:gridSpan w:val="2"/>
            <w:hideMark/>
          </w:tcPr>
          <w:p w:rsidR="008C150D" w:rsidRPr="00FD145B" w:rsidRDefault="008C150D" w:rsidP="008C150D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Оперативный мониторинг ситуации на рынке труда</w:t>
            </w:r>
            <w:r>
              <w:rPr>
                <w:szCs w:val="28"/>
                <w:lang w:eastAsia="en-US"/>
              </w:rPr>
              <w:t xml:space="preserve">, связанный с прекращением трудовой деятельности граждан Российской Федерации в организациях, прекращающих или приостанавливающих деятельность на территории </w:t>
            </w:r>
            <w:r w:rsidR="00774A61">
              <w:rPr>
                <w:szCs w:val="28"/>
                <w:lang w:eastAsia="en-US"/>
              </w:rPr>
              <w:t>Владимировского</w:t>
            </w:r>
            <w:r>
              <w:rPr>
                <w:szCs w:val="28"/>
                <w:lang w:eastAsia="en-US"/>
              </w:rPr>
              <w:t xml:space="preserve"> сельского </w:t>
            </w:r>
            <w:r>
              <w:rPr>
                <w:szCs w:val="28"/>
                <w:lang w:eastAsia="en-US"/>
              </w:rPr>
              <w:lastRenderedPageBreak/>
              <w:t>поселения</w:t>
            </w:r>
          </w:p>
        </w:tc>
        <w:tc>
          <w:tcPr>
            <w:tcW w:w="2879" w:type="dxa"/>
            <w:hideMark/>
          </w:tcPr>
          <w:p w:rsidR="008C150D" w:rsidRPr="00FD145B" w:rsidRDefault="008C150D" w:rsidP="008C150D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lastRenderedPageBreak/>
              <w:t>информация </w:t>
            </w:r>
          </w:p>
        </w:tc>
        <w:tc>
          <w:tcPr>
            <w:tcW w:w="1521" w:type="dxa"/>
            <w:hideMark/>
          </w:tcPr>
          <w:p w:rsidR="008C150D" w:rsidRPr="00FD145B" w:rsidRDefault="008C150D" w:rsidP="008C150D">
            <w:pPr>
              <w:widowControl w:val="0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пос</w:t>
            </w:r>
            <w:r w:rsidRPr="00FD145B">
              <w:rPr>
                <w:szCs w:val="28"/>
                <w:lang w:eastAsia="en-US"/>
              </w:rPr>
              <w:softHyphen/>
              <w:t>тоянно</w:t>
            </w:r>
          </w:p>
        </w:tc>
        <w:tc>
          <w:tcPr>
            <w:tcW w:w="4055" w:type="dxa"/>
            <w:gridSpan w:val="2"/>
            <w:hideMark/>
          </w:tcPr>
          <w:p w:rsidR="008C150D" w:rsidRPr="00FD145B" w:rsidRDefault="00774A61" w:rsidP="008C150D">
            <w:pPr>
              <w:widowControl w:val="0"/>
              <w:spacing w:line="228" w:lineRule="auto"/>
              <w:ind w:firstLine="0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color w:val="000000"/>
                <w:szCs w:val="28"/>
              </w:rPr>
              <w:t>С</w:t>
            </w:r>
            <w:r w:rsidRPr="00774A61">
              <w:rPr>
                <w:color w:val="000000"/>
                <w:szCs w:val="28"/>
              </w:rPr>
              <w:t>ециалист</w:t>
            </w:r>
            <w:proofErr w:type="spellEnd"/>
            <w:r w:rsidRPr="00774A61">
              <w:rPr>
                <w:color w:val="000000"/>
                <w:szCs w:val="28"/>
              </w:rPr>
              <w:t xml:space="preserve"> первой категории</w:t>
            </w:r>
            <w:r w:rsidR="008C150D">
              <w:rPr>
                <w:color w:val="000000"/>
                <w:szCs w:val="28"/>
              </w:rPr>
              <w:t xml:space="preserve"> Администрации </w:t>
            </w:r>
            <w:r>
              <w:rPr>
                <w:color w:val="000000"/>
                <w:szCs w:val="28"/>
              </w:rPr>
              <w:t>Владимировского</w:t>
            </w:r>
            <w:r w:rsidR="008C150D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8C150D" w:rsidRPr="00FD145B" w:rsidTr="00AA3418">
        <w:trPr>
          <w:trHeight w:val="2087"/>
        </w:trPr>
        <w:tc>
          <w:tcPr>
            <w:tcW w:w="894" w:type="dxa"/>
            <w:gridSpan w:val="2"/>
            <w:hideMark/>
          </w:tcPr>
          <w:p w:rsidR="008C150D" w:rsidRPr="00FD145B" w:rsidRDefault="008C150D" w:rsidP="008C150D">
            <w:pPr>
              <w:widowControl w:val="0"/>
              <w:spacing w:line="230" w:lineRule="auto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lastRenderedPageBreak/>
              <w:t>5.</w:t>
            </w:r>
            <w:r>
              <w:rPr>
                <w:szCs w:val="28"/>
              </w:rPr>
              <w:t>3</w:t>
            </w:r>
            <w:r w:rsidRPr="00FD145B">
              <w:rPr>
                <w:szCs w:val="28"/>
              </w:rPr>
              <w:t>.</w:t>
            </w:r>
          </w:p>
        </w:tc>
        <w:tc>
          <w:tcPr>
            <w:tcW w:w="5975" w:type="dxa"/>
            <w:gridSpan w:val="2"/>
            <w:hideMark/>
          </w:tcPr>
          <w:p w:rsidR="008C150D" w:rsidRPr="00FD145B" w:rsidRDefault="008C150D" w:rsidP="008C150D">
            <w:pPr>
              <w:widowControl w:val="0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t>Провед</w:t>
            </w:r>
            <w:r>
              <w:rPr>
                <w:szCs w:val="28"/>
              </w:rPr>
              <w:t>ение мониторинга своевременной</w:t>
            </w:r>
            <w:r w:rsidRPr="00FD145B">
              <w:rPr>
                <w:szCs w:val="28"/>
              </w:rPr>
              <w:t xml:space="preserve"> выплаты заработной платы</w:t>
            </w:r>
          </w:p>
        </w:tc>
        <w:tc>
          <w:tcPr>
            <w:tcW w:w="2879" w:type="dxa"/>
            <w:hideMark/>
          </w:tcPr>
          <w:p w:rsidR="008C150D" w:rsidRPr="00FD145B" w:rsidRDefault="008C150D" w:rsidP="008C150D">
            <w:pPr>
              <w:widowControl w:val="0"/>
              <w:spacing w:line="225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521" w:type="dxa"/>
            <w:hideMark/>
          </w:tcPr>
          <w:p w:rsidR="008C150D" w:rsidRPr="00FD145B" w:rsidRDefault="008C150D" w:rsidP="008C150D">
            <w:pPr>
              <w:widowControl w:val="0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t>пос</w:t>
            </w:r>
            <w:r w:rsidRPr="00FD145B">
              <w:rPr>
                <w:szCs w:val="28"/>
              </w:rPr>
              <w:softHyphen/>
              <w:t>тоянно</w:t>
            </w:r>
          </w:p>
        </w:tc>
        <w:tc>
          <w:tcPr>
            <w:tcW w:w="4055" w:type="dxa"/>
            <w:gridSpan w:val="2"/>
            <w:hideMark/>
          </w:tcPr>
          <w:p w:rsidR="008C150D" w:rsidRPr="00FD145B" w:rsidRDefault="008C150D" w:rsidP="008C150D">
            <w:pPr>
              <w:widowControl w:val="0"/>
              <w:ind w:firstLine="0"/>
              <w:jc w:val="center"/>
              <w:rPr>
                <w:szCs w:val="28"/>
              </w:rPr>
            </w:pPr>
            <w:r w:rsidRPr="008C150D">
              <w:rPr>
                <w:szCs w:val="28"/>
                <w:lang w:eastAsia="en-US"/>
              </w:rPr>
              <w:t xml:space="preserve">Сектор экономики и финансов Администрации </w:t>
            </w:r>
            <w:r w:rsidR="00774A61">
              <w:rPr>
                <w:szCs w:val="28"/>
                <w:lang w:eastAsia="en-US"/>
              </w:rPr>
              <w:t>Владимировского</w:t>
            </w:r>
            <w:r w:rsidRPr="008C150D">
              <w:rPr>
                <w:szCs w:val="28"/>
                <w:lang w:eastAsia="en-US"/>
              </w:rPr>
              <w:t xml:space="preserve"> сельского поселения, </w:t>
            </w:r>
            <w:r w:rsidR="00E251FF" w:rsidRPr="00E251FF">
              <w:rPr>
                <w:szCs w:val="28"/>
                <w:lang w:eastAsia="en-US"/>
              </w:rPr>
              <w:t xml:space="preserve">специалист первой категории </w:t>
            </w:r>
            <w:r w:rsidRPr="008C150D">
              <w:rPr>
                <w:szCs w:val="28"/>
                <w:lang w:eastAsia="en-US"/>
              </w:rPr>
              <w:t xml:space="preserve">Администрации </w:t>
            </w:r>
            <w:r w:rsidR="00774A61">
              <w:rPr>
                <w:szCs w:val="28"/>
                <w:lang w:eastAsia="en-US"/>
              </w:rPr>
              <w:t>Владимировского</w:t>
            </w:r>
            <w:r w:rsidRPr="008C150D">
              <w:rPr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25CB2" w:rsidRPr="00FD145B" w:rsidTr="00AA3418">
        <w:trPr>
          <w:trHeight w:val="455"/>
        </w:trPr>
        <w:tc>
          <w:tcPr>
            <w:tcW w:w="15324" w:type="dxa"/>
            <w:gridSpan w:val="8"/>
            <w:vAlign w:val="center"/>
            <w:hideMark/>
          </w:tcPr>
          <w:p w:rsidR="00D25CB2" w:rsidRPr="00FD145B" w:rsidRDefault="00D25CB2" w:rsidP="00D25CB2">
            <w:pPr>
              <w:widowControl w:val="0"/>
              <w:jc w:val="center"/>
              <w:rPr>
                <w:bCs/>
                <w:color w:val="FF0000"/>
                <w:szCs w:val="28"/>
              </w:rPr>
            </w:pPr>
            <w:r w:rsidRPr="00FD145B">
              <w:rPr>
                <w:bCs/>
                <w:szCs w:val="28"/>
              </w:rPr>
              <w:t>6. Поддержка инвестиций</w:t>
            </w:r>
          </w:p>
        </w:tc>
      </w:tr>
      <w:tr w:rsidR="00D25CB2" w:rsidRPr="00FD145B" w:rsidTr="00AA3418">
        <w:tc>
          <w:tcPr>
            <w:tcW w:w="894" w:type="dxa"/>
            <w:gridSpan w:val="2"/>
            <w:hideMark/>
          </w:tcPr>
          <w:p w:rsidR="00D25CB2" w:rsidRPr="00FD145B" w:rsidRDefault="00D25CB2" w:rsidP="00F378B1">
            <w:pPr>
              <w:widowControl w:val="0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t>6.</w:t>
            </w:r>
            <w:r w:rsidR="00F378B1">
              <w:rPr>
                <w:szCs w:val="28"/>
              </w:rPr>
              <w:t>1</w:t>
            </w:r>
            <w:r w:rsidRPr="00FD145B">
              <w:rPr>
                <w:szCs w:val="28"/>
              </w:rPr>
              <w:t>.</w:t>
            </w:r>
          </w:p>
        </w:tc>
        <w:tc>
          <w:tcPr>
            <w:tcW w:w="5975" w:type="dxa"/>
            <w:gridSpan w:val="2"/>
            <w:hideMark/>
          </w:tcPr>
          <w:p w:rsidR="00D25CB2" w:rsidRPr="00FD145B" w:rsidRDefault="00D25CB2" w:rsidP="00D25CB2">
            <w:pPr>
              <w:widowControl w:val="0"/>
              <w:spacing w:line="225" w:lineRule="auto"/>
              <w:ind w:firstLine="0"/>
              <w:rPr>
                <w:szCs w:val="28"/>
                <w:lang w:eastAsia="en-US"/>
              </w:rPr>
            </w:pPr>
            <w:r w:rsidRPr="00A93C79">
              <w:rPr>
                <w:szCs w:val="28"/>
                <w:lang w:eastAsia="en-US"/>
              </w:rPr>
              <w:t>Предоставление отсрочки заключения договора аренды земельного участка (земельных участков) на срок до 31 декабря 2022 г. (по заявлению инвестора)</w:t>
            </w:r>
          </w:p>
        </w:tc>
        <w:tc>
          <w:tcPr>
            <w:tcW w:w="2879" w:type="dxa"/>
            <w:hideMark/>
          </w:tcPr>
          <w:p w:rsidR="00D25CB2" w:rsidRPr="00FD145B" w:rsidRDefault="00D25CB2" w:rsidP="00D25CB2">
            <w:pPr>
              <w:widowControl w:val="0"/>
              <w:spacing w:line="225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521" w:type="dxa"/>
            <w:hideMark/>
          </w:tcPr>
          <w:p w:rsidR="00D25CB2" w:rsidRPr="00FD145B" w:rsidRDefault="00D25CB2" w:rsidP="00D25CB2">
            <w:pPr>
              <w:widowControl w:val="0"/>
              <w:spacing w:line="225" w:lineRule="auto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июнь</w:t>
            </w:r>
          </w:p>
          <w:p w:rsidR="00D25CB2" w:rsidRPr="00FD145B" w:rsidRDefault="00D25CB2" w:rsidP="00D25CB2">
            <w:pPr>
              <w:widowControl w:val="0"/>
              <w:spacing w:line="225" w:lineRule="auto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2022 г</w:t>
            </w:r>
          </w:p>
        </w:tc>
        <w:tc>
          <w:tcPr>
            <w:tcW w:w="4055" w:type="dxa"/>
            <w:gridSpan w:val="2"/>
            <w:hideMark/>
          </w:tcPr>
          <w:p w:rsidR="00D25CB2" w:rsidRPr="00FD145B" w:rsidRDefault="008C150D" w:rsidP="008C150D">
            <w:pPr>
              <w:widowControl w:val="0"/>
              <w:spacing w:line="225" w:lineRule="auto"/>
              <w:ind w:firstLine="0"/>
              <w:jc w:val="center"/>
              <w:rPr>
                <w:szCs w:val="28"/>
                <w:lang w:eastAsia="en-US"/>
              </w:rPr>
            </w:pPr>
            <w:r w:rsidRPr="008C150D">
              <w:rPr>
                <w:szCs w:val="28"/>
                <w:lang w:eastAsia="en-US"/>
              </w:rPr>
              <w:t xml:space="preserve">Сектор экономики и финансов Администрации </w:t>
            </w:r>
            <w:r w:rsidR="00774A61">
              <w:rPr>
                <w:szCs w:val="28"/>
                <w:lang w:eastAsia="en-US"/>
              </w:rPr>
              <w:t>Владимировского</w:t>
            </w:r>
            <w:r w:rsidRPr="008C150D">
              <w:rPr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25CB2" w:rsidRPr="00FD145B" w:rsidTr="00AA3418">
        <w:trPr>
          <w:trHeight w:val="497"/>
        </w:trPr>
        <w:tc>
          <w:tcPr>
            <w:tcW w:w="15324" w:type="dxa"/>
            <w:gridSpan w:val="8"/>
            <w:vAlign w:val="center"/>
            <w:hideMark/>
          </w:tcPr>
          <w:p w:rsidR="00D25CB2" w:rsidRPr="00FD145B" w:rsidRDefault="00D25CB2" w:rsidP="00D25CB2">
            <w:pPr>
              <w:widowControl w:val="0"/>
              <w:jc w:val="center"/>
              <w:rPr>
                <w:bCs/>
                <w:szCs w:val="28"/>
              </w:rPr>
            </w:pPr>
            <w:r w:rsidRPr="00FD145B">
              <w:rPr>
                <w:bCs/>
                <w:szCs w:val="28"/>
              </w:rPr>
              <w:t>7. Мониторинг и стабилизация ситуации с ценами</w:t>
            </w:r>
          </w:p>
        </w:tc>
      </w:tr>
      <w:tr w:rsidR="008C150D" w:rsidRPr="00FD145B" w:rsidTr="00AA3418">
        <w:tc>
          <w:tcPr>
            <w:tcW w:w="894" w:type="dxa"/>
            <w:gridSpan w:val="2"/>
            <w:hideMark/>
          </w:tcPr>
          <w:p w:rsidR="008C150D" w:rsidRPr="00FD145B" w:rsidRDefault="008C150D" w:rsidP="008C150D">
            <w:pPr>
              <w:widowControl w:val="0"/>
              <w:spacing w:line="216" w:lineRule="auto"/>
              <w:ind w:firstLine="0"/>
              <w:rPr>
                <w:szCs w:val="28"/>
              </w:rPr>
            </w:pPr>
            <w:r w:rsidRPr="00FD145B">
              <w:rPr>
                <w:szCs w:val="28"/>
              </w:rPr>
              <w:t>7.1.</w:t>
            </w:r>
          </w:p>
        </w:tc>
        <w:tc>
          <w:tcPr>
            <w:tcW w:w="5975" w:type="dxa"/>
            <w:gridSpan w:val="2"/>
            <w:hideMark/>
          </w:tcPr>
          <w:p w:rsidR="008C150D" w:rsidRPr="00FD145B" w:rsidRDefault="008C150D" w:rsidP="008C150D">
            <w:pPr>
              <w:widowControl w:val="0"/>
              <w:spacing w:line="216" w:lineRule="auto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Мониторинг цен на социально значимые товары и топливо и оценка товарных запасов</w:t>
            </w:r>
          </w:p>
        </w:tc>
        <w:tc>
          <w:tcPr>
            <w:tcW w:w="2879" w:type="dxa"/>
            <w:hideMark/>
          </w:tcPr>
          <w:p w:rsidR="008C150D" w:rsidRPr="00FD145B" w:rsidRDefault="008C150D" w:rsidP="008C150D">
            <w:pPr>
              <w:widowControl w:val="0"/>
              <w:spacing w:line="216" w:lineRule="auto"/>
              <w:jc w:val="center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информация</w:t>
            </w:r>
          </w:p>
        </w:tc>
        <w:tc>
          <w:tcPr>
            <w:tcW w:w="1521" w:type="dxa"/>
            <w:hideMark/>
          </w:tcPr>
          <w:p w:rsidR="008C150D" w:rsidRPr="00FD145B" w:rsidRDefault="008C150D" w:rsidP="008C150D">
            <w:pPr>
              <w:widowControl w:val="0"/>
              <w:spacing w:line="276" w:lineRule="auto"/>
              <w:ind w:firstLine="0"/>
              <w:rPr>
                <w:szCs w:val="28"/>
                <w:lang w:eastAsia="en-US"/>
              </w:rPr>
            </w:pPr>
            <w:r w:rsidRPr="00FD145B">
              <w:rPr>
                <w:szCs w:val="28"/>
                <w:lang w:eastAsia="en-US"/>
              </w:rPr>
              <w:t>пос</w:t>
            </w:r>
            <w:r w:rsidRPr="00FD145B">
              <w:rPr>
                <w:szCs w:val="28"/>
                <w:lang w:eastAsia="en-US"/>
              </w:rPr>
              <w:softHyphen/>
              <w:t>тоянно</w:t>
            </w:r>
          </w:p>
        </w:tc>
        <w:tc>
          <w:tcPr>
            <w:tcW w:w="4055" w:type="dxa"/>
            <w:gridSpan w:val="2"/>
            <w:hideMark/>
          </w:tcPr>
          <w:p w:rsidR="008C150D" w:rsidRPr="00FD145B" w:rsidRDefault="00E251FF" w:rsidP="008C150D">
            <w:pPr>
              <w:widowControl w:val="0"/>
              <w:spacing w:line="228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С</w:t>
            </w:r>
            <w:r w:rsidRPr="00E251FF">
              <w:rPr>
                <w:color w:val="000000"/>
                <w:szCs w:val="28"/>
              </w:rPr>
              <w:t>пециалист первой категории</w:t>
            </w:r>
            <w:r w:rsidR="008C150D">
              <w:rPr>
                <w:color w:val="000000"/>
                <w:szCs w:val="28"/>
              </w:rPr>
              <w:t xml:space="preserve"> Администрации </w:t>
            </w:r>
            <w:r w:rsidR="00774A61">
              <w:rPr>
                <w:color w:val="000000"/>
                <w:szCs w:val="28"/>
              </w:rPr>
              <w:t>Владимировского</w:t>
            </w:r>
            <w:r w:rsidR="008C150D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</w:tbl>
    <w:p w:rsidR="00DD358F" w:rsidRDefault="00DD358F" w:rsidP="00DD358F">
      <w:pPr>
        <w:widowControl w:val="0"/>
        <w:suppressAutoHyphens/>
        <w:rPr>
          <w:rFonts w:eastAsia="Lucida Sans Unicode"/>
          <w:szCs w:val="28"/>
        </w:rPr>
      </w:pPr>
    </w:p>
    <w:p w:rsidR="001F2168" w:rsidRDefault="001F2168" w:rsidP="00DD358F">
      <w:pPr>
        <w:widowControl w:val="0"/>
        <w:suppressAutoHyphens/>
        <w:rPr>
          <w:rFonts w:eastAsia="Lucida Sans Unicode"/>
          <w:szCs w:val="28"/>
        </w:rPr>
      </w:pPr>
    </w:p>
    <w:p w:rsidR="001F2168" w:rsidRPr="00FD145B" w:rsidRDefault="001F2168" w:rsidP="00DD358F">
      <w:pPr>
        <w:widowControl w:val="0"/>
        <w:suppressAutoHyphens/>
        <w:rPr>
          <w:rFonts w:eastAsia="Lucida Sans Unicode"/>
          <w:szCs w:val="28"/>
        </w:rPr>
      </w:pPr>
    </w:p>
    <w:p w:rsidR="004E3EDC" w:rsidRDefault="004E3EDC"/>
    <w:sectPr w:rsidR="004E3EDC" w:rsidSect="00106AA3">
      <w:pgSz w:w="16838" w:h="11906" w:orient="landscape"/>
      <w:pgMar w:top="1701" w:right="1134" w:bottom="567" w:left="1134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33" w:rsidRDefault="00585733" w:rsidP="00775EF6">
      <w:r>
        <w:separator/>
      </w:r>
    </w:p>
  </w:endnote>
  <w:endnote w:type="continuationSeparator" w:id="0">
    <w:p w:rsidR="00585733" w:rsidRDefault="00585733" w:rsidP="0077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3D" w:rsidRDefault="005A4F82" w:rsidP="00884A3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33" w:rsidRDefault="00585733" w:rsidP="00775EF6">
      <w:r>
        <w:separator/>
      </w:r>
    </w:p>
  </w:footnote>
  <w:footnote w:type="continuationSeparator" w:id="0">
    <w:p w:rsidR="00585733" w:rsidRDefault="00585733" w:rsidP="00775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9AC"/>
    <w:multiLevelType w:val="hybridMultilevel"/>
    <w:tmpl w:val="CE926D62"/>
    <w:lvl w:ilvl="0" w:tplc="EA045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F6"/>
    <w:rsid w:val="00075E00"/>
    <w:rsid w:val="000C530A"/>
    <w:rsid w:val="000C7614"/>
    <w:rsid w:val="000D47BF"/>
    <w:rsid w:val="000F004C"/>
    <w:rsid w:val="000F1F7E"/>
    <w:rsid w:val="000F3132"/>
    <w:rsid w:val="00101D4C"/>
    <w:rsid w:val="00106AA3"/>
    <w:rsid w:val="00167E50"/>
    <w:rsid w:val="001745E6"/>
    <w:rsid w:val="0018654E"/>
    <w:rsid w:val="001907E7"/>
    <w:rsid w:val="00196079"/>
    <w:rsid w:val="001B4B5A"/>
    <w:rsid w:val="001C46AE"/>
    <w:rsid w:val="001D7FAA"/>
    <w:rsid w:val="001F2168"/>
    <w:rsid w:val="001F247F"/>
    <w:rsid w:val="002132D6"/>
    <w:rsid w:val="00231E76"/>
    <w:rsid w:val="0023523D"/>
    <w:rsid w:val="00263D2A"/>
    <w:rsid w:val="002927F6"/>
    <w:rsid w:val="002B13B2"/>
    <w:rsid w:val="002C365D"/>
    <w:rsid w:val="002C44C4"/>
    <w:rsid w:val="002E6717"/>
    <w:rsid w:val="00301E43"/>
    <w:rsid w:val="003067A5"/>
    <w:rsid w:val="00340D6D"/>
    <w:rsid w:val="0036308C"/>
    <w:rsid w:val="00367B46"/>
    <w:rsid w:val="00367B9C"/>
    <w:rsid w:val="00376027"/>
    <w:rsid w:val="00381BBE"/>
    <w:rsid w:val="003840A7"/>
    <w:rsid w:val="003901CA"/>
    <w:rsid w:val="003905BD"/>
    <w:rsid w:val="003C3612"/>
    <w:rsid w:val="003E735E"/>
    <w:rsid w:val="003F7CF3"/>
    <w:rsid w:val="004724BF"/>
    <w:rsid w:val="0048175C"/>
    <w:rsid w:val="004843BD"/>
    <w:rsid w:val="004A2734"/>
    <w:rsid w:val="004D7809"/>
    <w:rsid w:val="004E3EDC"/>
    <w:rsid w:val="0051728F"/>
    <w:rsid w:val="0053035D"/>
    <w:rsid w:val="005606BD"/>
    <w:rsid w:val="00560A33"/>
    <w:rsid w:val="0056503B"/>
    <w:rsid w:val="00585733"/>
    <w:rsid w:val="005A3AE6"/>
    <w:rsid w:val="005A4F82"/>
    <w:rsid w:val="005C2408"/>
    <w:rsid w:val="005C2C0A"/>
    <w:rsid w:val="005D606B"/>
    <w:rsid w:val="00617573"/>
    <w:rsid w:val="0063441B"/>
    <w:rsid w:val="00646066"/>
    <w:rsid w:val="00676C6F"/>
    <w:rsid w:val="00697D13"/>
    <w:rsid w:val="006A1518"/>
    <w:rsid w:val="006A7813"/>
    <w:rsid w:val="006B6C80"/>
    <w:rsid w:val="006C11F2"/>
    <w:rsid w:val="006C45FE"/>
    <w:rsid w:val="006C71C0"/>
    <w:rsid w:val="006F0F4A"/>
    <w:rsid w:val="006F3ED9"/>
    <w:rsid w:val="007116F9"/>
    <w:rsid w:val="007208B4"/>
    <w:rsid w:val="007242BA"/>
    <w:rsid w:val="007427D0"/>
    <w:rsid w:val="00774A61"/>
    <w:rsid w:val="00775EF6"/>
    <w:rsid w:val="00783FD5"/>
    <w:rsid w:val="0078497E"/>
    <w:rsid w:val="007910AB"/>
    <w:rsid w:val="00793565"/>
    <w:rsid w:val="007967CD"/>
    <w:rsid w:val="00813226"/>
    <w:rsid w:val="00876608"/>
    <w:rsid w:val="008977C3"/>
    <w:rsid w:val="008C150D"/>
    <w:rsid w:val="008E5D4C"/>
    <w:rsid w:val="00913A5D"/>
    <w:rsid w:val="00934AE4"/>
    <w:rsid w:val="009B2731"/>
    <w:rsid w:val="009C67EE"/>
    <w:rsid w:val="009E1E20"/>
    <w:rsid w:val="009F0BEF"/>
    <w:rsid w:val="00A01D60"/>
    <w:rsid w:val="00A14B8C"/>
    <w:rsid w:val="00A46892"/>
    <w:rsid w:val="00A725BC"/>
    <w:rsid w:val="00A72E53"/>
    <w:rsid w:val="00A8688C"/>
    <w:rsid w:val="00A93C79"/>
    <w:rsid w:val="00A95FA3"/>
    <w:rsid w:val="00A97521"/>
    <w:rsid w:val="00AA3418"/>
    <w:rsid w:val="00AF1899"/>
    <w:rsid w:val="00AF5D28"/>
    <w:rsid w:val="00B14FB6"/>
    <w:rsid w:val="00B22208"/>
    <w:rsid w:val="00B42D1A"/>
    <w:rsid w:val="00B774F9"/>
    <w:rsid w:val="00B84E61"/>
    <w:rsid w:val="00B96FCF"/>
    <w:rsid w:val="00B977AE"/>
    <w:rsid w:val="00BC59DF"/>
    <w:rsid w:val="00BF6C65"/>
    <w:rsid w:val="00C34D74"/>
    <w:rsid w:val="00C40678"/>
    <w:rsid w:val="00C42CF5"/>
    <w:rsid w:val="00C6546F"/>
    <w:rsid w:val="00C77ED8"/>
    <w:rsid w:val="00C8309F"/>
    <w:rsid w:val="00CA212E"/>
    <w:rsid w:val="00CA5BFF"/>
    <w:rsid w:val="00CA614A"/>
    <w:rsid w:val="00CE72C2"/>
    <w:rsid w:val="00D05C9D"/>
    <w:rsid w:val="00D13959"/>
    <w:rsid w:val="00D25CB2"/>
    <w:rsid w:val="00D34155"/>
    <w:rsid w:val="00D41E8F"/>
    <w:rsid w:val="00D447BE"/>
    <w:rsid w:val="00D564C4"/>
    <w:rsid w:val="00D65A2F"/>
    <w:rsid w:val="00D94F07"/>
    <w:rsid w:val="00DB2145"/>
    <w:rsid w:val="00DD227C"/>
    <w:rsid w:val="00DD358F"/>
    <w:rsid w:val="00DD4772"/>
    <w:rsid w:val="00DD739F"/>
    <w:rsid w:val="00DF2C15"/>
    <w:rsid w:val="00E251FF"/>
    <w:rsid w:val="00E269B4"/>
    <w:rsid w:val="00E41AFA"/>
    <w:rsid w:val="00E42D20"/>
    <w:rsid w:val="00E66234"/>
    <w:rsid w:val="00E95B23"/>
    <w:rsid w:val="00EB2BAD"/>
    <w:rsid w:val="00EB711D"/>
    <w:rsid w:val="00EF4A66"/>
    <w:rsid w:val="00F378B1"/>
    <w:rsid w:val="00F47E93"/>
    <w:rsid w:val="00F522B4"/>
    <w:rsid w:val="00F91A5A"/>
    <w:rsid w:val="00FB15B1"/>
    <w:rsid w:val="00FD145B"/>
    <w:rsid w:val="00FE102D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27F6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7F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er"/>
    <w:basedOn w:val="a"/>
    <w:link w:val="a4"/>
    <w:uiPriority w:val="99"/>
    <w:rsid w:val="002927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2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D3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B2145"/>
    <w:pPr>
      <w:ind w:left="720"/>
      <w:contextualSpacing/>
    </w:pPr>
  </w:style>
  <w:style w:type="table" w:styleId="a6">
    <w:name w:val="Table Grid"/>
    <w:basedOn w:val="a1"/>
    <w:uiPriority w:val="59"/>
    <w:rsid w:val="00565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27F6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27F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er"/>
    <w:basedOn w:val="a"/>
    <w:link w:val="a4"/>
    <w:uiPriority w:val="99"/>
    <w:rsid w:val="002927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2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D3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B2145"/>
    <w:pPr>
      <w:ind w:left="720"/>
      <w:contextualSpacing/>
    </w:pPr>
  </w:style>
  <w:style w:type="table" w:styleId="a6">
    <w:name w:val="Table Grid"/>
    <w:basedOn w:val="a1"/>
    <w:uiPriority w:val="59"/>
    <w:rsid w:val="00565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8CE6-1DC5-419C-A6CD-075EC589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2022-04-05T06:16:00Z</cp:lastPrinted>
  <dcterms:created xsi:type="dcterms:W3CDTF">2022-04-19T05:58:00Z</dcterms:created>
  <dcterms:modified xsi:type="dcterms:W3CDTF">2022-04-19T06:04:00Z</dcterms:modified>
</cp:coreProperties>
</file>