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22" w:rsidRPr="002A5722" w:rsidRDefault="002A5722" w:rsidP="002A5722">
      <w:pPr>
        <w:widowControl w:val="0"/>
        <w:suppressAutoHyphens/>
        <w:autoSpaceDE w:val="0"/>
        <w:spacing w:after="0" w:line="240" w:lineRule="auto"/>
        <w:jc w:val="center"/>
        <w:rPr>
          <w:rFonts w:ascii="Times New Roman" w:eastAsia="Times New Roman" w:hAnsi="Times New Roman"/>
          <w:sz w:val="28"/>
          <w:szCs w:val="28"/>
          <w:lang w:eastAsia="ar-SA"/>
        </w:rPr>
      </w:pPr>
      <w:bookmarkStart w:id="0" w:name="_GoBack"/>
      <w:bookmarkEnd w:id="0"/>
      <w:r w:rsidRPr="002A5722">
        <w:rPr>
          <w:rFonts w:ascii="Times New Roman" w:eastAsia="Times New Roman" w:hAnsi="Times New Roman"/>
          <w:sz w:val="28"/>
          <w:szCs w:val="28"/>
          <w:lang w:eastAsia="ar-SA"/>
        </w:rPr>
        <w:t>РОССИЙСКАЯ ФЕДЕРАЦИЯ</w:t>
      </w:r>
    </w:p>
    <w:p w:rsidR="002A5722" w:rsidRPr="002A5722" w:rsidRDefault="002A5722" w:rsidP="002A5722">
      <w:pPr>
        <w:widowControl w:val="0"/>
        <w:suppressAutoHyphens/>
        <w:autoSpaceDE w:val="0"/>
        <w:spacing w:after="0" w:line="240" w:lineRule="auto"/>
        <w:jc w:val="center"/>
        <w:rPr>
          <w:rFonts w:ascii="Times New Roman" w:eastAsia="Times New Roman" w:hAnsi="Times New Roman"/>
          <w:sz w:val="28"/>
          <w:szCs w:val="28"/>
          <w:lang w:eastAsia="ar-SA"/>
        </w:rPr>
      </w:pPr>
      <w:r w:rsidRPr="002A5722">
        <w:rPr>
          <w:rFonts w:ascii="Times New Roman" w:eastAsia="Times New Roman" w:hAnsi="Times New Roman"/>
          <w:sz w:val="28"/>
          <w:szCs w:val="28"/>
          <w:lang w:eastAsia="ar-SA"/>
        </w:rPr>
        <w:t>РОСТОВСКАЯ ОБЛАСТЬ</w:t>
      </w:r>
    </w:p>
    <w:p w:rsidR="002A5722" w:rsidRPr="002A5722" w:rsidRDefault="002A5722" w:rsidP="002A5722">
      <w:pPr>
        <w:widowControl w:val="0"/>
        <w:suppressAutoHyphens/>
        <w:autoSpaceDE w:val="0"/>
        <w:spacing w:after="0" w:line="240" w:lineRule="auto"/>
        <w:jc w:val="center"/>
        <w:rPr>
          <w:rFonts w:ascii="Times New Roman" w:eastAsia="Times New Roman" w:hAnsi="Times New Roman"/>
          <w:sz w:val="28"/>
          <w:szCs w:val="28"/>
          <w:lang w:eastAsia="ar-SA"/>
        </w:rPr>
      </w:pPr>
      <w:r w:rsidRPr="002A5722">
        <w:rPr>
          <w:rFonts w:ascii="Times New Roman" w:eastAsia="Times New Roman" w:hAnsi="Times New Roman"/>
          <w:sz w:val="28"/>
          <w:szCs w:val="28"/>
          <w:lang w:eastAsia="ar-SA"/>
        </w:rPr>
        <w:t>КРАСНОСУЛИНСКИЙ РАЙОН</w:t>
      </w:r>
    </w:p>
    <w:p w:rsidR="002A5722" w:rsidRPr="002A5722" w:rsidRDefault="002A5722" w:rsidP="002A5722">
      <w:pPr>
        <w:widowControl w:val="0"/>
        <w:suppressAutoHyphens/>
        <w:autoSpaceDE w:val="0"/>
        <w:spacing w:after="0" w:line="240" w:lineRule="auto"/>
        <w:jc w:val="center"/>
        <w:rPr>
          <w:rFonts w:ascii="Times New Roman" w:eastAsia="Times New Roman" w:hAnsi="Times New Roman"/>
          <w:sz w:val="28"/>
          <w:szCs w:val="28"/>
          <w:lang w:eastAsia="ar-SA"/>
        </w:rPr>
      </w:pPr>
      <w:r w:rsidRPr="002A5722">
        <w:rPr>
          <w:rFonts w:ascii="Times New Roman" w:eastAsia="Times New Roman" w:hAnsi="Times New Roman"/>
          <w:sz w:val="28"/>
          <w:szCs w:val="28"/>
          <w:lang w:eastAsia="ar-SA"/>
        </w:rPr>
        <w:t>АДМИНИСТРАЦИЯ</w:t>
      </w:r>
    </w:p>
    <w:p w:rsidR="002A5722" w:rsidRPr="002A5722" w:rsidRDefault="002A5722" w:rsidP="002A5722">
      <w:pPr>
        <w:widowControl w:val="0"/>
        <w:suppressAutoHyphens/>
        <w:autoSpaceDE w:val="0"/>
        <w:spacing w:after="0" w:line="240" w:lineRule="auto"/>
        <w:jc w:val="center"/>
        <w:rPr>
          <w:rFonts w:ascii="Times New Roman" w:eastAsia="Times New Roman" w:hAnsi="Times New Roman"/>
          <w:sz w:val="28"/>
          <w:szCs w:val="28"/>
          <w:lang w:eastAsia="ar-SA"/>
        </w:rPr>
      </w:pPr>
      <w:r w:rsidRPr="002A5722">
        <w:rPr>
          <w:rFonts w:ascii="Times New Roman" w:eastAsia="Times New Roman" w:hAnsi="Times New Roman"/>
          <w:sz w:val="28"/>
          <w:szCs w:val="28"/>
          <w:lang w:eastAsia="ar-SA"/>
        </w:rPr>
        <w:t>В</w:t>
      </w:r>
      <w:r>
        <w:rPr>
          <w:rFonts w:ascii="Times New Roman" w:eastAsia="Times New Roman" w:hAnsi="Times New Roman"/>
          <w:sz w:val="28"/>
          <w:szCs w:val="28"/>
          <w:lang w:eastAsia="ar-SA"/>
        </w:rPr>
        <w:t>ЛАДИМИРОВСКОГО</w:t>
      </w:r>
      <w:r w:rsidRPr="002A5722">
        <w:rPr>
          <w:rFonts w:ascii="Times New Roman" w:eastAsia="Times New Roman" w:hAnsi="Times New Roman"/>
          <w:sz w:val="28"/>
          <w:szCs w:val="28"/>
          <w:lang w:eastAsia="ar-SA"/>
        </w:rPr>
        <w:t xml:space="preserve"> СЕЛЬСКОГО ПОСЕЛЕНИЯ</w:t>
      </w:r>
    </w:p>
    <w:p w:rsidR="002A5722" w:rsidRPr="002A5722" w:rsidRDefault="002A5722" w:rsidP="002A5722">
      <w:pPr>
        <w:widowControl w:val="0"/>
        <w:suppressAutoHyphens/>
        <w:autoSpaceDE w:val="0"/>
        <w:spacing w:after="0" w:line="240" w:lineRule="auto"/>
        <w:jc w:val="center"/>
        <w:rPr>
          <w:rFonts w:ascii="Times New Roman" w:eastAsia="Times New Roman" w:hAnsi="Times New Roman"/>
          <w:sz w:val="28"/>
          <w:szCs w:val="28"/>
          <w:lang w:eastAsia="ar-SA"/>
        </w:rPr>
      </w:pPr>
    </w:p>
    <w:p w:rsidR="002A5722" w:rsidRPr="002A5722" w:rsidRDefault="002A5722" w:rsidP="002A5722">
      <w:pPr>
        <w:suppressAutoHyphens/>
        <w:autoSpaceDE w:val="0"/>
        <w:spacing w:after="0" w:line="240" w:lineRule="auto"/>
        <w:ind w:left="2353" w:right="2364"/>
        <w:jc w:val="center"/>
        <w:rPr>
          <w:rFonts w:ascii="Times New Roman" w:eastAsia="Times New Roman" w:hAnsi="Times New Roman"/>
          <w:sz w:val="24"/>
          <w:szCs w:val="24"/>
          <w:lang w:eastAsia="ar-SA"/>
        </w:rPr>
      </w:pPr>
      <w:r w:rsidRPr="002A5722">
        <w:rPr>
          <w:rFonts w:ascii="Times New Roman" w:eastAsia="Times New Roman" w:hAnsi="Times New Roman"/>
          <w:sz w:val="28"/>
          <w:szCs w:val="28"/>
          <w:lang w:eastAsia="ar-SA"/>
        </w:rPr>
        <w:t>ПОСТАНОВЛЕНИЕ</w:t>
      </w:r>
    </w:p>
    <w:p w:rsidR="002A5722" w:rsidRPr="002A5722" w:rsidRDefault="002A5722" w:rsidP="002A5722">
      <w:pPr>
        <w:suppressAutoHyphens/>
        <w:autoSpaceDE w:val="0"/>
        <w:spacing w:after="0" w:line="240" w:lineRule="auto"/>
        <w:ind w:left="2353" w:right="2364"/>
        <w:jc w:val="center"/>
        <w:rPr>
          <w:rFonts w:ascii="Times New Roman" w:eastAsia="Times New Roman" w:hAnsi="Times New Roman"/>
          <w:sz w:val="24"/>
          <w:szCs w:val="24"/>
          <w:lang w:eastAsia="ar-SA"/>
        </w:rPr>
      </w:pPr>
    </w:p>
    <w:p w:rsidR="002A5722" w:rsidRPr="002A5722" w:rsidRDefault="002A5722" w:rsidP="002A5722">
      <w:p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31</w:t>
      </w:r>
      <w:r w:rsidRPr="002A5722">
        <w:rPr>
          <w:rFonts w:ascii="Times New Roman" w:eastAsia="Times New Roman" w:hAnsi="Times New Roman"/>
          <w:sz w:val="28"/>
          <w:szCs w:val="28"/>
          <w:lang w:eastAsia="ar-SA"/>
        </w:rPr>
        <w:t>.1</w:t>
      </w:r>
      <w:r>
        <w:rPr>
          <w:rFonts w:ascii="Times New Roman" w:eastAsia="Times New Roman" w:hAnsi="Times New Roman"/>
          <w:sz w:val="28"/>
          <w:szCs w:val="28"/>
          <w:lang w:eastAsia="ar-SA"/>
        </w:rPr>
        <w:t>2</w:t>
      </w:r>
      <w:r w:rsidRPr="002A5722">
        <w:rPr>
          <w:rFonts w:ascii="Times New Roman" w:eastAsia="Times New Roman" w:hAnsi="Times New Roman"/>
          <w:sz w:val="28"/>
          <w:szCs w:val="28"/>
          <w:lang w:eastAsia="ar-SA"/>
        </w:rPr>
        <w:t xml:space="preserve">.2015                                              №   </w:t>
      </w:r>
      <w:r>
        <w:rPr>
          <w:rFonts w:ascii="Times New Roman" w:eastAsia="Times New Roman" w:hAnsi="Times New Roman"/>
          <w:sz w:val="28"/>
          <w:szCs w:val="28"/>
          <w:lang w:eastAsia="ar-SA"/>
        </w:rPr>
        <w:t>192</w:t>
      </w:r>
      <w:r w:rsidRPr="002A5722">
        <w:rPr>
          <w:rFonts w:ascii="Times New Roman" w:eastAsia="Times New Roman" w:hAnsi="Times New Roman"/>
          <w:sz w:val="28"/>
          <w:szCs w:val="28"/>
          <w:lang w:eastAsia="ar-SA"/>
        </w:rPr>
        <w:tab/>
      </w:r>
      <w:r w:rsidRPr="002A5722">
        <w:rPr>
          <w:rFonts w:ascii="Times New Roman" w:eastAsia="Times New Roman" w:hAnsi="Times New Roman"/>
          <w:sz w:val="28"/>
          <w:szCs w:val="28"/>
          <w:lang w:eastAsia="ar-SA"/>
        </w:rPr>
        <w:tab/>
      </w:r>
      <w:r w:rsidRPr="002A5722">
        <w:rPr>
          <w:rFonts w:ascii="Times New Roman" w:eastAsia="Times New Roman" w:hAnsi="Times New Roman"/>
          <w:sz w:val="28"/>
          <w:szCs w:val="28"/>
          <w:lang w:eastAsia="ar-SA"/>
        </w:rPr>
        <w:tab/>
        <w:t>ст. Владимировская</w:t>
      </w:r>
    </w:p>
    <w:p w:rsidR="002A5722" w:rsidRDefault="002A5722" w:rsidP="009C3428">
      <w:pPr>
        <w:pStyle w:val="ConsPlusNormal"/>
        <w:ind w:right="4252"/>
        <w:jc w:val="both"/>
        <w:rPr>
          <w:rFonts w:ascii="Times New Roman" w:hAnsi="Times New Roman" w:cs="Times New Roman"/>
          <w:bCs/>
          <w:color w:val="000000"/>
          <w:kern w:val="2"/>
          <w:sz w:val="28"/>
          <w:szCs w:val="28"/>
        </w:rPr>
      </w:pPr>
    </w:p>
    <w:p w:rsidR="00497E2B" w:rsidRDefault="00497E2B" w:rsidP="009C3428">
      <w:pPr>
        <w:pStyle w:val="ConsPlusNormal"/>
        <w:ind w:right="4252"/>
        <w:jc w:val="both"/>
        <w:rPr>
          <w:rFonts w:ascii="Times New Roman" w:hAnsi="Times New Roman" w:cs="Times New Roman"/>
          <w:color w:val="000000"/>
          <w:kern w:val="2"/>
          <w:sz w:val="28"/>
          <w:szCs w:val="28"/>
        </w:rPr>
      </w:pPr>
      <w:r w:rsidRPr="00611DD4">
        <w:rPr>
          <w:rFonts w:ascii="Times New Roman" w:hAnsi="Times New Roman" w:cs="Times New Roman"/>
          <w:bCs/>
          <w:color w:val="000000"/>
          <w:kern w:val="2"/>
          <w:sz w:val="28"/>
          <w:szCs w:val="28"/>
        </w:rPr>
        <w:t xml:space="preserve">О порядке проведения мониторинга </w:t>
      </w:r>
      <w:r w:rsidRPr="00611DD4">
        <w:rPr>
          <w:rFonts w:ascii="Times New Roman" w:hAnsi="Times New Roman" w:cs="Times New Roman"/>
          <w:sz w:val="28"/>
          <w:szCs w:val="28"/>
        </w:rPr>
        <w:t xml:space="preserve">и </w:t>
      </w:r>
      <w:proofErr w:type="gramStart"/>
      <w:r w:rsidRPr="00611DD4">
        <w:rPr>
          <w:rFonts w:ascii="Times New Roman" w:hAnsi="Times New Roman" w:cs="Times New Roman"/>
          <w:sz w:val="28"/>
          <w:szCs w:val="28"/>
        </w:rPr>
        <w:t>контроля</w:t>
      </w:r>
      <w:r w:rsidR="009C3428">
        <w:rPr>
          <w:rFonts w:ascii="Times New Roman" w:hAnsi="Times New Roman" w:cs="Times New Roman"/>
          <w:sz w:val="28"/>
          <w:szCs w:val="28"/>
        </w:rPr>
        <w:t xml:space="preserve"> </w:t>
      </w:r>
      <w:r w:rsidRPr="00611DD4">
        <w:rPr>
          <w:rFonts w:ascii="Times New Roman" w:hAnsi="Times New Roman" w:cs="Times New Roman"/>
          <w:sz w:val="28"/>
          <w:szCs w:val="28"/>
        </w:rPr>
        <w:t>за</w:t>
      </w:r>
      <w:proofErr w:type="gramEnd"/>
      <w:r w:rsidRPr="00611DD4">
        <w:rPr>
          <w:rFonts w:ascii="Times New Roman" w:hAnsi="Times New Roman" w:cs="Times New Roman"/>
          <w:sz w:val="28"/>
          <w:szCs w:val="28"/>
        </w:rPr>
        <w:t xml:space="preserve"> выполнением муниципального задания на оказание</w:t>
      </w:r>
      <w:r w:rsidR="009C3428">
        <w:rPr>
          <w:rFonts w:ascii="Times New Roman" w:hAnsi="Times New Roman" w:cs="Times New Roman"/>
          <w:sz w:val="28"/>
          <w:szCs w:val="28"/>
        </w:rPr>
        <w:t xml:space="preserve"> </w:t>
      </w:r>
      <w:r w:rsidRPr="00611DD4">
        <w:rPr>
          <w:rFonts w:ascii="Times New Roman" w:hAnsi="Times New Roman" w:cs="Times New Roman"/>
          <w:sz w:val="28"/>
          <w:szCs w:val="28"/>
        </w:rPr>
        <w:t>муниципальных услуг (выполнение работ)</w:t>
      </w:r>
      <w:r w:rsidR="00611DD4" w:rsidRPr="00611DD4">
        <w:rPr>
          <w:rFonts w:ascii="Times New Roman" w:hAnsi="Times New Roman" w:cs="Times New Roman"/>
          <w:color w:val="000000"/>
          <w:kern w:val="2"/>
          <w:sz w:val="28"/>
          <w:szCs w:val="28"/>
        </w:rPr>
        <w:t xml:space="preserve"> муниципальными бюджетными учреждениями, в отношении которых </w:t>
      </w:r>
      <w:r w:rsidR="009C3428">
        <w:rPr>
          <w:rFonts w:ascii="Times New Roman" w:hAnsi="Times New Roman" w:cs="Times New Roman"/>
          <w:color w:val="000000"/>
          <w:kern w:val="2"/>
          <w:sz w:val="28"/>
          <w:szCs w:val="28"/>
        </w:rPr>
        <w:t xml:space="preserve">Администрация </w:t>
      </w:r>
      <w:r w:rsidR="002A5722">
        <w:rPr>
          <w:rFonts w:ascii="Times New Roman" w:hAnsi="Times New Roman" w:cs="Times New Roman"/>
          <w:color w:val="000000"/>
          <w:kern w:val="2"/>
          <w:sz w:val="28"/>
          <w:szCs w:val="28"/>
        </w:rPr>
        <w:t xml:space="preserve">Владимировского </w:t>
      </w:r>
      <w:r w:rsidR="009C3428">
        <w:rPr>
          <w:rFonts w:ascii="Times New Roman" w:hAnsi="Times New Roman" w:cs="Times New Roman"/>
          <w:color w:val="000000"/>
          <w:kern w:val="2"/>
          <w:sz w:val="28"/>
          <w:szCs w:val="28"/>
        </w:rPr>
        <w:t xml:space="preserve"> сельского поселения </w:t>
      </w:r>
      <w:r w:rsidR="00611DD4" w:rsidRPr="00611DD4">
        <w:rPr>
          <w:rFonts w:ascii="Times New Roman" w:hAnsi="Times New Roman" w:cs="Times New Roman"/>
          <w:color w:val="000000"/>
          <w:kern w:val="2"/>
          <w:sz w:val="28"/>
          <w:szCs w:val="28"/>
        </w:rPr>
        <w:t>выполняет функции и полномочия учредителя</w:t>
      </w:r>
    </w:p>
    <w:p w:rsidR="00611DD4" w:rsidRPr="00611DD4" w:rsidRDefault="00611DD4" w:rsidP="00611DD4">
      <w:pPr>
        <w:pStyle w:val="ConsPlusNormal"/>
        <w:rPr>
          <w:rFonts w:ascii="Times New Roman" w:hAnsi="Times New Roman" w:cs="Times New Roman"/>
          <w:color w:val="000000"/>
          <w:kern w:val="2"/>
          <w:sz w:val="28"/>
          <w:szCs w:val="28"/>
        </w:rPr>
      </w:pPr>
    </w:p>
    <w:p w:rsidR="00222620" w:rsidRPr="00222620" w:rsidRDefault="00222620" w:rsidP="002A5722">
      <w:pPr>
        <w:spacing w:after="0" w:line="240" w:lineRule="auto"/>
        <w:ind w:firstLine="709"/>
        <w:jc w:val="both"/>
        <w:rPr>
          <w:rFonts w:ascii="Times New Roman" w:eastAsiaTheme="minorHAnsi" w:hAnsi="Times New Roman"/>
          <w:sz w:val="28"/>
          <w:szCs w:val="28"/>
        </w:rPr>
      </w:pPr>
      <w:proofErr w:type="gramStart"/>
      <w:r w:rsidRPr="00222620">
        <w:rPr>
          <w:rFonts w:ascii="Times New Roman" w:eastAsiaTheme="minorHAnsi" w:hAnsi="Times New Roman"/>
          <w:sz w:val="28"/>
          <w:szCs w:val="28"/>
        </w:rPr>
        <w:t xml:space="preserve">В целях эффективного оказания муниципальных услуг в соответствии с постановлением Администрации </w:t>
      </w:r>
      <w:r w:rsidR="002A5722">
        <w:rPr>
          <w:rFonts w:ascii="Times New Roman" w:hAnsi="Times New Roman"/>
          <w:color w:val="000000"/>
          <w:kern w:val="2"/>
          <w:sz w:val="28"/>
          <w:szCs w:val="28"/>
        </w:rPr>
        <w:t xml:space="preserve">Владимировского </w:t>
      </w:r>
      <w:r w:rsidR="009C3428">
        <w:rPr>
          <w:rFonts w:ascii="Times New Roman" w:hAnsi="Times New Roman"/>
          <w:color w:val="000000"/>
          <w:kern w:val="2"/>
          <w:sz w:val="28"/>
          <w:szCs w:val="28"/>
        </w:rPr>
        <w:t xml:space="preserve"> сельского </w:t>
      </w:r>
      <w:r w:rsidR="009C3428" w:rsidRPr="00D20B7E">
        <w:rPr>
          <w:rFonts w:ascii="Times New Roman" w:hAnsi="Times New Roman"/>
          <w:color w:val="000000"/>
          <w:kern w:val="2"/>
          <w:sz w:val="28"/>
          <w:szCs w:val="28"/>
        </w:rPr>
        <w:t>поселения</w:t>
      </w:r>
      <w:r w:rsidRPr="00D20B7E">
        <w:rPr>
          <w:rFonts w:ascii="Times New Roman" w:eastAsiaTheme="minorHAnsi" w:hAnsi="Times New Roman"/>
          <w:sz w:val="28"/>
          <w:szCs w:val="28"/>
        </w:rPr>
        <w:t xml:space="preserve"> от </w:t>
      </w:r>
      <w:r w:rsidR="002A5722">
        <w:rPr>
          <w:rFonts w:ascii="Times New Roman" w:eastAsiaTheme="minorHAnsi" w:hAnsi="Times New Roman"/>
          <w:sz w:val="28"/>
          <w:szCs w:val="28"/>
        </w:rPr>
        <w:t>09</w:t>
      </w:r>
      <w:r w:rsidRPr="00D20B7E">
        <w:rPr>
          <w:rFonts w:ascii="Times New Roman" w:eastAsiaTheme="minorHAnsi" w:hAnsi="Times New Roman"/>
          <w:sz w:val="28"/>
          <w:szCs w:val="28"/>
        </w:rPr>
        <w:t xml:space="preserve">.10.2015 № </w:t>
      </w:r>
      <w:r w:rsidR="00D20B7E" w:rsidRPr="00D20B7E">
        <w:rPr>
          <w:rFonts w:ascii="Times New Roman" w:eastAsiaTheme="minorHAnsi" w:hAnsi="Times New Roman"/>
          <w:sz w:val="28"/>
          <w:szCs w:val="28"/>
        </w:rPr>
        <w:t>1</w:t>
      </w:r>
      <w:r w:rsidR="002A5722">
        <w:rPr>
          <w:rFonts w:ascii="Times New Roman" w:eastAsiaTheme="minorHAnsi" w:hAnsi="Times New Roman"/>
          <w:sz w:val="28"/>
          <w:szCs w:val="28"/>
        </w:rPr>
        <w:t>26</w:t>
      </w:r>
      <w:r w:rsidRPr="00D20B7E">
        <w:rPr>
          <w:rFonts w:ascii="Times New Roman" w:eastAsiaTheme="minorHAnsi" w:hAnsi="Times New Roman"/>
          <w:sz w:val="28"/>
          <w:szCs w:val="28"/>
        </w:rPr>
        <w:t xml:space="preserve"> «</w:t>
      </w:r>
      <w:r w:rsidR="002A5722" w:rsidRPr="002A5722">
        <w:rPr>
          <w:rFonts w:ascii="Times New Roman" w:eastAsiaTheme="minorHAnsi" w:hAnsi="Times New Roman"/>
          <w:sz w:val="28"/>
          <w:szCs w:val="28"/>
        </w:rPr>
        <w:t>О порядке формирования муниципального</w:t>
      </w:r>
      <w:r w:rsidR="002A5722">
        <w:rPr>
          <w:rFonts w:ascii="Times New Roman" w:eastAsiaTheme="minorHAnsi" w:hAnsi="Times New Roman"/>
          <w:sz w:val="28"/>
          <w:szCs w:val="28"/>
        </w:rPr>
        <w:t xml:space="preserve"> </w:t>
      </w:r>
      <w:r w:rsidR="002A5722" w:rsidRPr="002A5722">
        <w:rPr>
          <w:rFonts w:ascii="Times New Roman" w:eastAsiaTheme="minorHAnsi" w:hAnsi="Times New Roman"/>
          <w:sz w:val="28"/>
          <w:szCs w:val="28"/>
        </w:rPr>
        <w:t>задания на оказание муниципальных услуг</w:t>
      </w:r>
      <w:r w:rsidR="002A5722">
        <w:rPr>
          <w:rFonts w:ascii="Times New Roman" w:eastAsiaTheme="minorHAnsi" w:hAnsi="Times New Roman"/>
          <w:sz w:val="28"/>
          <w:szCs w:val="28"/>
        </w:rPr>
        <w:t xml:space="preserve"> </w:t>
      </w:r>
      <w:r w:rsidR="002A5722" w:rsidRPr="002A5722">
        <w:rPr>
          <w:rFonts w:ascii="Times New Roman" w:eastAsiaTheme="minorHAnsi" w:hAnsi="Times New Roman"/>
          <w:sz w:val="28"/>
          <w:szCs w:val="28"/>
        </w:rPr>
        <w:t>(выполнение работ) в отношении муниципальных учреждений Владимировского сельского</w:t>
      </w:r>
      <w:r w:rsidR="002A5722">
        <w:rPr>
          <w:rFonts w:ascii="Times New Roman" w:eastAsiaTheme="minorHAnsi" w:hAnsi="Times New Roman"/>
          <w:sz w:val="28"/>
          <w:szCs w:val="28"/>
        </w:rPr>
        <w:t xml:space="preserve"> </w:t>
      </w:r>
      <w:r w:rsidR="002A5722" w:rsidRPr="002A5722">
        <w:rPr>
          <w:rFonts w:ascii="Times New Roman" w:eastAsiaTheme="minorHAnsi" w:hAnsi="Times New Roman"/>
          <w:sz w:val="28"/>
          <w:szCs w:val="28"/>
        </w:rPr>
        <w:t>поселения и финансового обеспечения</w:t>
      </w:r>
      <w:r w:rsidR="002A5722">
        <w:rPr>
          <w:rFonts w:ascii="Times New Roman" w:eastAsiaTheme="minorHAnsi" w:hAnsi="Times New Roman"/>
          <w:sz w:val="28"/>
          <w:szCs w:val="28"/>
        </w:rPr>
        <w:t xml:space="preserve"> </w:t>
      </w:r>
      <w:r w:rsidR="002A5722" w:rsidRPr="002A5722">
        <w:rPr>
          <w:rFonts w:ascii="Times New Roman" w:eastAsiaTheme="minorHAnsi" w:hAnsi="Times New Roman"/>
          <w:sz w:val="28"/>
          <w:szCs w:val="28"/>
        </w:rPr>
        <w:t>выполнения муниципального задания</w:t>
      </w:r>
      <w:r w:rsidRPr="00222620">
        <w:rPr>
          <w:rFonts w:ascii="Times New Roman" w:eastAsiaTheme="minorHAnsi" w:hAnsi="Times New Roman"/>
          <w:sz w:val="28"/>
          <w:szCs w:val="28"/>
        </w:rPr>
        <w:t>»,</w:t>
      </w:r>
      <w:r>
        <w:rPr>
          <w:rFonts w:ascii="Times New Roman" w:eastAsiaTheme="minorHAnsi" w:hAnsi="Times New Roman"/>
          <w:sz w:val="28"/>
          <w:szCs w:val="28"/>
        </w:rPr>
        <w:t xml:space="preserve"> </w:t>
      </w:r>
      <w:r w:rsidR="00E1374E" w:rsidRPr="00E1374E">
        <w:rPr>
          <w:rFonts w:ascii="Times New Roman" w:eastAsiaTheme="minorHAnsi" w:hAnsi="Times New Roman"/>
          <w:sz w:val="28"/>
          <w:szCs w:val="28"/>
        </w:rPr>
        <w:t>руководствуясь ст. 30 Устава муниципального образования «</w:t>
      </w:r>
      <w:r w:rsidR="002A5722">
        <w:rPr>
          <w:rFonts w:ascii="Times New Roman" w:eastAsiaTheme="minorHAnsi" w:hAnsi="Times New Roman"/>
          <w:sz w:val="28"/>
          <w:szCs w:val="28"/>
        </w:rPr>
        <w:t>Владимировское</w:t>
      </w:r>
      <w:r w:rsidR="00E1374E" w:rsidRPr="00E1374E">
        <w:rPr>
          <w:rFonts w:ascii="Times New Roman" w:eastAsiaTheme="minorHAnsi" w:hAnsi="Times New Roman"/>
          <w:sz w:val="28"/>
          <w:szCs w:val="28"/>
        </w:rPr>
        <w:t xml:space="preserve"> сельское поселение», Администрация </w:t>
      </w:r>
      <w:r w:rsidR="002A5722">
        <w:rPr>
          <w:rFonts w:ascii="Times New Roman" w:eastAsiaTheme="minorHAnsi" w:hAnsi="Times New Roman"/>
          <w:sz w:val="28"/>
          <w:szCs w:val="28"/>
        </w:rPr>
        <w:t xml:space="preserve">Владимировского </w:t>
      </w:r>
      <w:r w:rsidR="00E1374E" w:rsidRPr="00E1374E">
        <w:rPr>
          <w:rFonts w:ascii="Times New Roman" w:eastAsiaTheme="minorHAnsi" w:hAnsi="Times New Roman"/>
          <w:sz w:val="28"/>
          <w:szCs w:val="28"/>
        </w:rPr>
        <w:t xml:space="preserve"> сельского поселения, -</w:t>
      </w:r>
      <w:r w:rsidRPr="00222620">
        <w:rPr>
          <w:rFonts w:ascii="Times New Roman" w:eastAsiaTheme="minorHAnsi" w:hAnsi="Times New Roman"/>
          <w:sz w:val="28"/>
          <w:szCs w:val="28"/>
        </w:rPr>
        <w:t xml:space="preserve"> </w:t>
      </w:r>
      <w:proofErr w:type="gramEnd"/>
    </w:p>
    <w:p w:rsidR="00E1374E" w:rsidRDefault="00E1374E" w:rsidP="00497E2B">
      <w:pPr>
        <w:tabs>
          <w:tab w:val="left" w:pos="709"/>
          <w:tab w:val="left" w:pos="993"/>
          <w:tab w:val="left" w:pos="8222"/>
        </w:tabs>
        <w:ind w:right="1703"/>
        <w:jc w:val="center"/>
        <w:rPr>
          <w:rFonts w:ascii="Times New Roman" w:hAnsi="Times New Roman"/>
          <w:color w:val="000000"/>
          <w:kern w:val="2"/>
          <w:sz w:val="28"/>
          <w:szCs w:val="28"/>
        </w:rPr>
      </w:pPr>
    </w:p>
    <w:p w:rsidR="00497E2B" w:rsidRPr="00611DD4" w:rsidRDefault="00497E2B" w:rsidP="00E1374E">
      <w:pPr>
        <w:tabs>
          <w:tab w:val="left" w:pos="709"/>
          <w:tab w:val="left" w:pos="993"/>
          <w:tab w:val="left" w:pos="8222"/>
        </w:tabs>
        <w:ind w:right="-1"/>
        <w:jc w:val="center"/>
        <w:rPr>
          <w:rFonts w:ascii="Times New Roman" w:hAnsi="Times New Roman"/>
          <w:color w:val="000000"/>
          <w:kern w:val="2"/>
          <w:sz w:val="28"/>
          <w:szCs w:val="28"/>
        </w:rPr>
      </w:pPr>
      <w:r w:rsidRPr="00611DD4">
        <w:rPr>
          <w:rFonts w:ascii="Times New Roman" w:hAnsi="Times New Roman"/>
          <w:color w:val="000000"/>
          <w:kern w:val="2"/>
          <w:sz w:val="28"/>
          <w:szCs w:val="28"/>
        </w:rPr>
        <w:t>П</w:t>
      </w:r>
      <w:r w:rsidR="00E1374E">
        <w:rPr>
          <w:rFonts w:ascii="Times New Roman" w:hAnsi="Times New Roman"/>
          <w:color w:val="000000"/>
          <w:kern w:val="2"/>
          <w:sz w:val="28"/>
          <w:szCs w:val="28"/>
        </w:rPr>
        <w:t>ОСТАНОВЛЯЕТ</w:t>
      </w:r>
      <w:r w:rsidRPr="00611DD4">
        <w:rPr>
          <w:rFonts w:ascii="Times New Roman" w:hAnsi="Times New Roman"/>
          <w:color w:val="000000"/>
          <w:kern w:val="2"/>
          <w:sz w:val="28"/>
          <w:szCs w:val="28"/>
        </w:rPr>
        <w:t>:</w:t>
      </w:r>
    </w:p>
    <w:p w:rsidR="00E1374E" w:rsidRDefault="00611DD4" w:rsidP="00E1374E">
      <w:pPr>
        <w:pStyle w:val="ConsPlusNormal"/>
        <w:ind w:firstLine="709"/>
        <w:jc w:val="both"/>
        <w:rPr>
          <w:rFonts w:ascii="Times New Roman" w:hAnsi="Times New Roman" w:cs="Times New Roman"/>
          <w:color w:val="000000"/>
          <w:kern w:val="2"/>
          <w:sz w:val="28"/>
          <w:szCs w:val="28"/>
        </w:rPr>
      </w:pPr>
      <w:r w:rsidRPr="00611DD4">
        <w:rPr>
          <w:rFonts w:ascii="Times New Roman" w:hAnsi="Times New Roman" w:cs="Times New Roman"/>
          <w:color w:val="000000"/>
          <w:kern w:val="2"/>
          <w:sz w:val="28"/>
          <w:szCs w:val="28"/>
        </w:rPr>
        <w:t>1.</w:t>
      </w:r>
      <w:r w:rsidR="00497E2B" w:rsidRPr="00611DD4">
        <w:rPr>
          <w:rFonts w:ascii="Times New Roman" w:hAnsi="Times New Roman" w:cs="Times New Roman"/>
          <w:color w:val="000000"/>
          <w:kern w:val="2"/>
          <w:sz w:val="28"/>
          <w:szCs w:val="28"/>
        </w:rPr>
        <w:t xml:space="preserve">Утвердить Положение </w:t>
      </w:r>
      <w:r w:rsidRPr="00611DD4">
        <w:rPr>
          <w:rFonts w:ascii="Times New Roman" w:hAnsi="Times New Roman" w:cs="Times New Roman"/>
          <w:color w:val="000000"/>
          <w:kern w:val="2"/>
          <w:sz w:val="28"/>
          <w:szCs w:val="28"/>
        </w:rPr>
        <w:t>о</w:t>
      </w:r>
      <w:r w:rsidRPr="00611DD4">
        <w:rPr>
          <w:rFonts w:ascii="Times New Roman" w:hAnsi="Times New Roman" w:cs="Times New Roman"/>
          <w:bCs/>
          <w:color w:val="000000"/>
          <w:kern w:val="2"/>
          <w:sz w:val="28"/>
          <w:szCs w:val="28"/>
        </w:rPr>
        <w:t xml:space="preserve"> порядке проведения мониторинга </w:t>
      </w:r>
      <w:r w:rsidRPr="00611DD4">
        <w:rPr>
          <w:rFonts w:ascii="Times New Roman" w:hAnsi="Times New Roman" w:cs="Times New Roman"/>
          <w:sz w:val="28"/>
          <w:szCs w:val="28"/>
        </w:rPr>
        <w:t>и контроля выполнени</w:t>
      </w:r>
      <w:r w:rsidR="004870CA">
        <w:rPr>
          <w:rFonts w:ascii="Times New Roman" w:hAnsi="Times New Roman" w:cs="Times New Roman"/>
          <w:sz w:val="28"/>
          <w:szCs w:val="28"/>
        </w:rPr>
        <w:t>я</w:t>
      </w:r>
      <w:r w:rsidRPr="00611DD4">
        <w:rPr>
          <w:rFonts w:ascii="Times New Roman" w:hAnsi="Times New Roman" w:cs="Times New Roman"/>
          <w:sz w:val="28"/>
          <w:szCs w:val="28"/>
        </w:rPr>
        <w:t xml:space="preserve"> муниципального задания на оказание муниципальных услуг (выполнение работ) м</w:t>
      </w:r>
      <w:r w:rsidR="00497E2B" w:rsidRPr="00611DD4">
        <w:rPr>
          <w:rFonts w:ascii="Times New Roman" w:hAnsi="Times New Roman" w:cs="Times New Roman"/>
          <w:color w:val="000000"/>
          <w:kern w:val="2"/>
          <w:sz w:val="28"/>
          <w:szCs w:val="28"/>
        </w:rPr>
        <w:t xml:space="preserve">униципальными бюджетными учреждениями, в отношении которых </w:t>
      </w:r>
      <w:r w:rsidR="00E1374E">
        <w:rPr>
          <w:rFonts w:ascii="Times New Roman" w:hAnsi="Times New Roman" w:cs="Times New Roman"/>
          <w:color w:val="000000"/>
          <w:kern w:val="2"/>
          <w:sz w:val="28"/>
          <w:szCs w:val="28"/>
        </w:rPr>
        <w:t xml:space="preserve">Администрация </w:t>
      </w:r>
      <w:r w:rsidR="002A5722">
        <w:rPr>
          <w:rFonts w:ascii="Times New Roman" w:hAnsi="Times New Roman" w:cs="Times New Roman"/>
          <w:color w:val="000000"/>
          <w:kern w:val="2"/>
          <w:sz w:val="28"/>
          <w:szCs w:val="28"/>
        </w:rPr>
        <w:t xml:space="preserve">Владимировского </w:t>
      </w:r>
      <w:r w:rsidR="00E1374E">
        <w:rPr>
          <w:rFonts w:ascii="Times New Roman" w:hAnsi="Times New Roman" w:cs="Times New Roman"/>
          <w:color w:val="000000"/>
          <w:kern w:val="2"/>
          <w:sz w:val="28"/>
          <w:szCs w:val="28"/>
        </w:rPr>
        <w:t xml:space="preserve"> сельского поселения</w:t>
      </w:r>
      <w:r w:rsidR="00497E2B" w:rsidRPr="00611DD4">
        <w:rPr>
          <w:rFonts w:ascii="Times New Roman" w:hAnsi="Times New Roman" w:cs="Times New Roman"/>
          <w:color w:val="000000"/>
          <w:kern w:val="2"/>
          <w:sz w:val="28"/>
          <w:szCs w:val="28"/>
        </w:rPr>
        <w:t xml:space="preserve"> выполняет функции и полномочия учредителя согласно приложению № 1</w:t>
      </w:r>
      <w:r w:rsidR="00E1374E">
        <w:rPr>
          <w:rFonts w:ascii="Times New Roman" w:hAnsi="Times New Roman" w:cs="Times New Roman"/>
          <w:color w:val="000000"/>
          <w:kern w:val="2"/>
          <w:sz w:val="28"/>
          <w:szCs w:val="28"/>
        </w:rPr>
        <w:t xml:space="preserve"> к настоящему постановлению</w:t>
      </w:r>
      <w:r w:rsidR="00497E2B" w:rsidRPr="00611DD4">
        <w:rPr>
          <w:rFonts w:ascii="Times New Roman" w:hAnsi="Times New Roman" w:cs="Times New Roman"/>
          <w:color w:val="000000"/>
          <w:kern w:val="2"/>
          <w:sz w:val="28"/>
          <w:szCs w:val="28"/>
        </w:rPr>
        <w:t>.</w:t>
      </w:r>
      <w:bookmarkStart w:id="1" w:name="Par38"/>
      <w:bookmarkStart w:id="2" w:name="Par42"/>
      <w:bookmarkEnd w:id="1"/>
      <w:bookmarkEnd w:id="2"/>
    </w:p>
    <w:p w:rsidR="00E1374E" w:rsidRDefault="00611DD4" w:rsidP="00E1374E">
      <w:pPr>
        <w:pStyle w:val="ConsPlusNormal"/>
        <w:ind w:firstLine="709"/>
        <w:jc w:val="both"/>
        <w:rPr>
          <w:rFonts w:ascii="Times New Roman" w:hAnsi="Times New Roman"/>
          <w:color w:val="000000"/>
          <w:kern w:val="2"/>
          <w:sz w:val="28"/>
          <w:szCs w:val="28"/>
        </w:rPr>
      </w:pPr>
      <w:r w:rsidRPr="00611DD4">
        <w:rPr>
          <w:rFonts w:ascii="Times New Roman" w:hAnsi="Times New Roman"/>
          <w:color w:val="000000"/>
          <w:kern w:val="2"/>
          <w:sz w:val="28"/>
          <w:szCs w:val="28"/>
        </w:rPr>
        <w:t>2</w:t>
      </w:r>
      <w:r w:rsidR="00497E2B" w:rsidRPr="00611DD4">
        <w:rPr>
          <w:rFonts w:ascii="Times New Roman" w:hAnsi="Times New Roman"/>
          <w:color w:val="000000"/>
          <w:kern w:val="2"/>
          <w:sz w:val="28"/>
          <w:szCs w:val="28"/>
        </w:rPr>
        <w:t>. П</w:t>
      </w:r>
      <w:r w:rsidR="00E1374E">
        <w:rPr>
          <w:rFonts w:ascii="Times New Roman" w:hAnsi="Times New Roman"/>
          <w:color w:val="000000"/>
          <w:kern w:val="2"/>
          <w:sz w:val="28"/>
          <w:szCs w:val="28"/>
        </w:rPr>
        <w:t>остановление</w:t>
      </w:r>
      <w:r w:rsidR="00497E2B" w:rsidRPr="00611DD4">
        <w:rPr>
          <w:rFonts w:ascii="Times New Roman" w:hAnsi="Times New Roman"/>
          <w:color w:val="000000"/>
          <w:kern w:val="2"/>
          <w:sz w:val="28"/>
          <w:szCs w:val="28"/>
        </w:rPr>
        <w:t xml:space="preserve"> вступает в силу с 01.01.</w:t>
      </w:r>
      <w:r w:rsidRPr="00611DD4">
        <w:rPr>
          <w:rFonts w:ascii="Times New Roman" w:hAnsi="Times New Roman"/>
          <w:color w:val="000000"/>
          <w:kern w:val="2"/>
          <w:sz w:val="28"/>
          <w:szCs w:val="28"/>
        </w:rPr>
        <w:t>2016 г.</w:t>
      </w:r>
    </w:p>
    <w:p w:rsidR="00497E2B" w:rsidRPr="00E1374E" w:rsidRDefault="00611DD4" w:rsidP="00E1374E">
      <w:pPr>
        <w:pStyle w:val="ConsPlusNormal"/>
        <w:ind w:firstLine="709"/>
        <w:jc w:val="both"/>
        <w:rPr>
          <w:rFonts w:ascii="Times New Roman" w:hAnsi="Times New Roman" w:cs="Times New Roman"/>
          <w:color w:val="000000"/>
          <w:kern w:val="2"/>
          <w:sz w:val="28"/>
          <w:szCs w:val="28"/>
        </w:rPr>
      </w:pPr>
      <w:r w:rsidRPr="00611DD4">
        <w:rPr>
          <w:rFonts w:ascii="Times New Roman" w:hAnsi="Times New Roman"/>
          <w:color w:val="000000"/>
          <w:kern w:val="2"/>
          <w:sz w:val="28"/>
          <w:szCs w:val="28"/>
        </w:rPr>
        <w:t>3</w:t>
      </w:r>
      <w:r w:rsidR="00497E2B" w:rsidRPr="00611DD4">
        <w:rPr>
          <w:rFonts w:ascii="Times New Roman" w:hAnsi="Times New Roman"/>
          <w:color w:val="000000"/>
          <w:kern w:val="2"/>
          <w:sz w:val="28"/>
          <w:szCs w:val="28"/>
        </w:rPr>
        <w:t>. </w:t>
      </w:r>
      <w:proofErr w:type="gramStart"/>
      <w:r w:rsidR="00497E2B" w:rsidRPr="00611DD4">
        <w:rPr>
          <w:rFonts w:ascii="Times New Roman" w:hAnsi="Times New Roman"/>
          <w:color w:val="000000"/>
          <w:kern w:val="2"/>
          <w:sz w:val="28"/>
          <w:szCs w:val="28"/>
        </w:rPr>
        <w:t xml:space="preserve">Контроль </w:t>
      </w:r>
      <w:r w:rsidR="002A5722">
        <w:rPr>
          <w:rFonts w:ascii="Times New Roman" w:hAnsi="Times New Roman"/>
          <w:color w:val="000000"/>
          <w:kern w:val="2"/>
          <w:sz w:val="28"/>
          <w:szCs w:val="28"/>
        </w:rPr>
        <w:t>за</w:t>
      </w:r>
      <w:proofErr w:type="gramEnd"/>
      <w:r w:rsidR="002A5722">
        <w:rPr>
          <w:rFonts w:ascii="Times New Roman" w:hAnsi="Times New Roman"/>
          <w:color w:val="000000"/>
          <w:kern w:val="2"/>
          <w:sz w:val="28"/>
          <w:szCs w:val="28"/>
        </w:rPr>
        <w:t xml:space="preserve"> </w:t>
      </w:r>
      <w:r w:rsidR="00497E2B" w:rsidRPr="00611DD4">
        <w:rPr>
          <w:rFonts w:ascii="Times New Roman" w:hAnsi="Times New Roman"/>
          <w:color w:val="000000"/>
          <w:kern w:val="2"/>
          <w:sz w:val="28"/>
          <w:szCs w:val="28"/>
        </w:rPr>
        <w:t>исполнени</w:t>
      </w:r>
      <w:r w:rsidR="002A5722">
        <w:rPr>
          <w:rFonts w:ascii="Times New Roman" w:hAnsi="Times New Roman"/>
          <w:color w:val="000000"/>
          <w:kern w:val="2"/>
          <w:sz w:val="28"/>
          <w:szCs w:val="28"/>
        </w:rPr>
        <w:t>ем</w:t>
      </w:r>
      <w:r w:rsidR="00497E2B" w:rsidRPr="00611DD4">
        <w:rPr>
          <w:rFonts w:ascii="Times New Roman" w:hAnsi="Times New Roman"/>
          <w:color w:val="000000"/>
          <w:kern w:val="2"/>
          <w:sz w:val="28"/>
          <w:szCs w:val="28"/>
        </w:rPr>
        <w:t xml:space="preserve"> настоящего п</w:t>
      </w:r>
      <w:r w:rsidR="00E1374E">
        <w:rPr>
          <w:rFonts w:ascii="Times New Roman" w:hAnsi="Times New Roman"/>
          <w:color w:val="000000"/>
          <w:kern w:val="2"/>
          <w:sz w:val="28"/>
          <w:szCs w:val="28"/>
        </w:rPr>
        <w:t>остановления</w:t>
      </w:r>
      <w:r w:rsidR="00497E2B" w:rsidRPr="00611DD4">
        <w:rPr>
          <w:rFonts w:ascii="Times New Roman" w:hAnsi="Times New Roman"/>
          <w:color w:val="000000"/>
          <w:kern w:val="2"/>
          <w:sz w:val="28"/>
          <w:szCs w:val="28"/>
        </w:rPr>
        <w:t xml:space="preserve"> оставляю за собой. </w:t>
      </w:r>
    </w:p>
    <w:p w:rsidR="00497E2B" w:rsidRPr="00611DD4" w:rsidRDefault="00497E2B" w:rsidP="00E1374E">
      <w:pPr>
        <w:ind w:firstLine="709"/>
        <w:jc w:val="both"/>
        <w:rPr>
          <w:rFonts w:ascii="Times New Roman" w:hAnsi="Times New Roman"/>
          <w:color w:val="000000"/>
          <w:kern w:val="2"/>
          <w:sz w:val="28"/>
          <w:szCs w:val="28"/>
        </w:rPr>
      </w:pPr>
    </w:p>
    <w:p w:rsidR="00497E2B" w:rsidRPr="00611DD4" w:rsidRDefault="00497E2B" w:rsidP="00497E2B">
      <w:pPr>
        <w:ind w:firstLine="709"/>
        <w:rPr>
          <w:rFonts w:ascii="Times New Roman" w:hAnsi="Times New Roman"/>
          <w:color w:val="000000"/>
          <w:kern w:val="2"/>
          <w:sz w:val="28"/>
          <w:szCs w:val="28"/>
        </w:rPr>
      </w:pPr>
    </w:p>
    <w:p w:rsidR="00E1374E" w:rsidRPr="00E1374E" w:rsidRDefault="00E1374E" w:rsidP="00E1374E">
      <w:pPr>
        <w:tabs>
          <w:tab w:val="right" w:pos="9072"/>
        </w:tabs>
        <w:spacing w:after="0" w:line="240" w:lineRule="auto"/>
        <w:rPr>
          <w:rFonts w:ascii="Times New Roman" w:hAnsi="Times New Roman"/>
          <w:sz w:val="28"/>
          <w:szCs w:val="28"/>
        </w:rPr>
      </w:pPr>
      <w:r w:rsidRPr="00E1374E">
        <w:rPr>
          <w:rFonts w:ascii="Times New Roman" w:hAnsi="Times New Roman"/>
          <w:sz w:val="28"/>
          <w:szCs w:val="28"/>
        </w:rPr>
        <w:t xml:space="preserve">Глава </w:t>
      </w:r>
      <w:r w:rsidR="002A5722">
        <w:rPr>
          <w:rFonts w:ascii="Times New Roman" w:hAnsi="Times New Roman"/>
          <w:sz w:val="28"/>
          <w:szCs w:val="28"/>
        </w:rPr>
        <w:t xml:space="preserve">Владимировского </w:t>
      </w:r>
    </w:p>
    <w:p w:rsidR="00E1374E" w:rsidRDefault="00E1374E" w:rsidP="00E1374E">
      <w:pPr>
        <w:tabs>
          <w:tab w:val="right" w:pos="9072"/>
        </w:tabs>
        <w:spacing w:after="0" w:line="240" w:lineRule="auto"/>
        <w:rPr>
          <w:rFonts w:ascii="Times New Roman" w:hAnsi="Times New Roman"/>
          <w:sz w:val="28"/>
          <w:szCs w:val="28"/>
        </w:rPr>
      </w:pPr>
      <w:r w:rsidRPr="00E1374E">
        <w:rPr>
          <w:rFonts w:ascii="Times New Roman" w:hAnsi="Times New Roman"/>
          <w:sz w:val="28"/>
          <w:szCs w:val="28"/>
        </w:rPr>
        <w:t>сельского поселения</w:t>
      </w:r>
      <w:r w:rsidRPr="00E1374E">
        <w:rPr>
          <w:rFonts w:ascii="Times New Roman" w:hAnsi="Times New Roman"/>
          <w:sz w:val="28"/>
          <w:szCs w:val="28"/>
        </w:rPr>
        <w:tab/>
      </w:r>
      <w:r w:rsidR="002A5722">
        <w:rPr>
          <w:rFonts w:ascii="Times New Roman" w:hAnsi="Times New Roman"/>
          <w:sz w:val="28"/>
          <w:szCs w:val="28"/>
        </w:rPr>
        <w:t>А.В. Изварин</w:t>
      </w:r>
    </w:p>
    <w:p w:rsidR="002A5722" w:rsidRDefault="002A5722" w:rsidP="00E1374E">
      <w:pPr>
        <w:tabs>
          <w:tab w:val="right" w:pos="9072"/>
        </w:tabs>
        <w:spacing w:after="0" w:line="240" w:lineRule="auto"/>
        <w:rPr>
          <w:rFonts w:ascii="Times New Roman" w:hAnsi="Times New Roman"/>
          <w:sz w:val="28"/>
          <w:szCs w:val="28"/>
        </w:rPr>
      </w:pPr>
    </w:p>
    <w:p w:rsidR="002A5722" w:rsidRPr="00E1374E" w:rsidRDefault="002A5722" w:rsidP="00E1374E">
      <w:pPr>
        <w:tabs>
          <w:tab w:val="right" w:pos="9072"/>
        </w:tabs>
        <w:spacing w:after="0" w:line="240" w:lineRule="auto"/>
        <w:rPr>
          <w:rFonts w:ascii="Times New Roman" w:hAnsi="Times New Roman"/>
          <w:sz w:val="28"/>
          <w:szCs w:val="28"/>
        </w:rPr>
      </w:pPr>
    </w:p>
    <w:p w:rsidR="00C70614" w:rsidRDefault="00C70614" w:rsidP="00E1374E">
      <w:pPr>
        <w:spacing w:after="0" w:line="240" w:lineRule="auto"/>
        <w:ind w:left="6237"/>
        <w:jc w:val="right"/>
        <w:rPr>
          <w:rFonts w:ascii="Times New Roman" w:hAnsi="Times New Roman"/>
          <w:sz w:val="24"/>
          <w:szCs w:val="24"/>
        </w:rPr>
      </w:pPr>
    </w:p>
    <w:p w:rsidR="00E1374E" w:rsidRDefault="00611DD4" w:rsidP="00E1374E">
      <w:pPr>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lastRenderedPageBreak/>
        <w:t xml:space="preserve">Приложение №1 </w:t>
      </w:r>
    </w:p>
    <w:p w:rsidR="00E1374E" w:rsidRDefault="00611DD4" w:rsidP="00E1374E">
      <w:pPr>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t xml:space="preserve">к </w:t>
      </w:r>
      <w:r w:rsidR="00E1374E">
        <w:rPr>
          <w:rFonts w:ascii="Times New Roman" w:hAnsi="Times New Roman"/>
          <w:sz w:val="24"/>
          <w:szCs w:val="24"/>
        </w:rPr>
        <w:t xml:space="preserve">постановлению Администрации </w:t>
      </w:r>
    </w:p>
    <w:p w:rsidR="00E1374E" w:rsidRDefault="002A5722" w:rsidP="00647672">
      <w:pPr>
        <w:widowControl w:val="0"/>
        <w:spacing w:after="0" w:line="240" w:lineRule="auto"/>
        <w:ind w:left="5387" w:hanging="425"/>
        <w:jc w:val="right"/>
        <w:rPr>
          <w:rFonts w:ascii="Times New Roman" w:hAnsi="Times New Roman"/>
          <w:sz w:val="24"/>
          <w:szCs w:val="24"/>
        </w:rPr>
      </w:pPr>
      <w:r>
        <w:rPr>
          <w:rFonts w:ascii="Times New Roman" w:hAnsi="Times New Roman"/>
          <w:sz w:val="24"/>
          <w:szCs w:val="24"/>
        </w:rPr>
        <w:t xml:space="preserve">Владимировского </w:t>
      </w:r>
      <w:r w:rsidR="00E1374E">
        <w:rPr>
          <w:rFonts w:ascii="Times New Roman" w:hAnsi="Times New Roman"/>
          <w:sz w:val="24"/>
          <w:szCs w:val="24"/>
        </w:rPr>
        <w:t xml:space="preserve"> сельского поселения</w:t>
      </w:r>
      <w:r w:rsidR="00611DD4" w:rsidRPr="00611DD4">
        <w:rPr>
          <w:rFonts w:ascii="Times New Roman" w:hAnsi="Times New Roman"/>
          <w:sz w:val="24"/>
          <w:szCs w:val="24"/>
        </w:rPr>
        <w:t xml:space="preserve"> </w:t>
      </w:r>
    </w:p>
    <w:p w:rsidR="00611DD4" w:rsidRPr="00611DD4" w:rsidRDefault="00611DD4" w:rsidP="00647672">
      <w:pPr>
        <w:widowControl w:val="0"/>
        <w:spacing w:after="0" w:line="240" w:lineRule="auto"/>
        <w:ind w:left="5387" w:hanging="425"/>
        <w:jc w:val="right"/>
        <w:rPr>
          <w:rFonts w:ascii="Times New Roman" w:hAnsi="Times New Roman"/>
          <w:sz w:val="24"/>
          <w:szCs w:val="24"/>
        </w:rPr>
      </w:pPr>
      <w:r w:rsidRPr="00611DD4">
        <w:rPr>
          <w:rFonts w:ascii="Times New Roman" w:hAnsi="Times New Roman"/>
          <w:sz w:val="24"/>
          <w:szCs w:val="24"/>
        </w:rPr>
        <w:t>№</w:t>
      </w:r>
      <w:r w:rsidR="00484BF4">
        <w:rPr>
          <w:rFonts w:ascii="Times New Roman" w:hAnsi="Times New Roman"/>
          <w:sz w:val="24"/>
          <w:szCs w:val="24"/>
        </w:rPr>
        <w:t xml:space="preserve"> </w:t>
      </w:r>
      <w:r w:rsidR="00E1374E">
        <w:rPr>
          <w:rFonts w:ascii="Times New Roman" w:hAnsi="Times New Roman"/>
          <w:sz w:val="24"/>
          <w:szCs w:val="24"/>
        </w:rPr>
        <w:t>1</w:t>
      </w:r>
      <w:r w:rsidR="002A5722">
        <w:rPr>
          <w:rFonts w:ascii="Times New Roman" w:hAnsi="Times New Roman"/>
          <w:sz w:val="24"/>
          <w:szCs w:val="24"/>
        </w:rPr>
        <w:t>92</w:t>
      </w:r>
      <w:r w:rsidRPr="00611DD4">
        <w:rPr>
          <w:rFonts w:ascii="Times New Roman" w:hAnsi="Times New Roman"/>
          <w:sz w:val="24"/>
          <w:szCs w:val="24"/>
        </w:rPr>
        <w:t xml:space="preserve"> от </w:t>
      </w:r>
      <w:r w:rsidR="00484BF4">
        <w:rPr>
          <w:rFonts w:ascii="Times New Roman" w:hAnsi="Times New Roman"/>
          <w:sz w:val="24"/>
          <w:szCs w:val="24"/>
        </w:rPr>
        <w:t>3</w:t>
      </w:r>
      <w:r w:rsidR="002A5722">
        <w:rPr>
          <w:rFonts w:ascii="Times New Roman" w:hAnsi="Times New Roman"/>
          <w:sz w:val="24"/>
          <w:szCs w:val="24"/>
        </w:rPr>
        <w:t>1</w:t>
      </w:r>
      <w:r w:rsidR="00484BF4">
        <w:rPr>
          <w:rFonts w:ascii="Times New Roman" w:hAnsi="Times New Roman"/>
          <w:sz w:val="24"/>
          <w:szCs w:val="24"/>
        </w:rPr>
        <w:t>.12.201</w:t>
      </w:r>
      <w:r w:rsidR="00E1374E">
        <w:rPr>
          <w:rFonts w:ascii="Times New Roman" w:hAnsi="Times New Roman"/>
          <w:sz w:val="24"/>
          <w:szCs w:val="24"/>
        </w:rPr>
        <w:t>5</w:t>
      </w:r>
    </w:p>
    <w:p w:rsidR="0050721E" w:rsidRPr="00C70614" w:rsidRDefault="0050721E" w:rsidP="00647672">
      <w:pPr>
        <w:pStyle w:val="ConsPlusNormal"/>
        <w:ind w:left="5387" w:hanging="425"/>
        <w:jc w:val="center"/>
        <w:rPr>
          <w:sz w:val="28"/>
          <w:szCs w:val="28"/>
        </w:rPr>
      </w:pPr>
    </w:p>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Порядок проведения мониторинга и контроля</w:t>
      </w:r>
    </w:p>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за выполнением муниципального задания на оказание</w:t>
      </w:r>
    </w:p>
    <w:p w:rsidR="00647672" w:rsidRDefault="0050721E" w:rsidP="00647672">
      <w:pPr>
        <w:pStyle w:val="ConsPlusNormal"/>
        <w:jc w:val="center"/>
        <w:rPr>
          <w:rFonts w:ascii="Times New Roman" w:hAnsi="Times New Roman" w:cs="Times New Roman"/>
          <w:color w:val="000000"/>
          <w:kern w:val="2"/>
          <w:sz w:val="28"/>
          <w:szCs w:val="28"/>
        </w:rPr>
      </w:pPr>
      <w:r w:rsidRPr="002C3AF8">
        <w:rPr>
          <w:rFonts w:ascii="Times New Roman" w:hAnsi="Times New Roman" w:cs="Times New Roman"/>
          <w:sz w:val="28"/>
          <w:szCs w:val="28"/>
        </w:rPr>
        <w:t xml:space="preserve">муниципальных услуг </w:t>
      </w:r>
      <w:r w:rsidR="00E1374E" w:rsidRPr="00611DD4">
        <w:rPr>
          <w:rFonts w:ascii="Times New Roman" w:hAnsi="Times New Roman" w:cs="Times New Roman"/>
          <w:sz w:val="28"/>
          <w:szCs w:val="28"/>
        </w:rPr>
        <w:t>(выполнение работ) м</w:t>
      </w:r>
      <w:r w:rsidR="00E1374E" w:rsidRPr="00611DD4">
        <w:rPr>
          <w:rFonts w:ascii="Times New Roman" w:hAnsi="Times New Roman" w:cs="Times New Roman"/>
          <w:color w:val="000000"/>
          <w:kern w:val="2"/>
          <w:sz w:val="28"/>
          <w:szCs w:val="28"/>
        </w:rPr>
        <w:t xml:space="preserve">униципальными </w:t>
      </w:r>
    </w:p>
    <w:p w:rsidR="00647672" w:rsidRDefault="00E1374E" w:rsidP="00647672">
      <w:pPr>
        <w:pStyle w:val="ConsPlusNormal"/>
        <w:jc w:val="center"/>
        <w:rPr>
          <w:rFonts w:ascii="Times New Roman" w:hAnsi="Times New Roman" w:cs="Times New Roman"/>
          <w:color w:val="000000"/>
          <w:kern w:val="2"/>
          <w:sz w:val="28"/>
          <w:szCs w:val="28"/>
        </w:rPr>
      </w:pPr>
      <w:r w:rsidRPr="00611DD4">
        <w:rPr>
          <w:rFonts w:ascii="Times New Roman" w:hAnsi="Times New Roman" w:cs="Times New Roman"/>
          <w:color w:val="000000"/>
          <w:kern w:val="2"/>
          <w:sz w:val="28"/>
          <w:szCs w:val="28"/>
        </w:rPr>
        <w:t xml:space="preserve">бюджетными учреждениями, в отношении которых </w:t>
      </w:r>
    </w:p>
    <w:p w:rsidR="00647672" w:rsidRDefault="00E1374E" w:rsidP="00647672">
      <w:pPr>
        <w:pStyle w:val="ConsPlusNormal"/>
        <w:jc w:val="center"/>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Администрация </w:t>
      </w:r>
      <w:r w:rsidR="002A5722">
        <w:rPr>
          <w:rFonts w:ascii="Times New Roman" w:hAnsi="Times New Roman" w:cs="Times New Roman"/>
          <w:color w:val="000000"/>
          <w:kern w:val="2"/>
          <w:sz w:val="28"/>
          <w:szCs w:val="28"/>
        </w:rPr>
        <w:t xml:space="preserve">Владимировского </w:t>
      </w:r>
      <w:r>
        <w:rPr>
          <w:rFonts w:ascii="Times New Roman" w:hAnsi="Times New Roman" w:cs="Times New Roman"/>
          <w:color w:val="000000"/>
          <w:kern w:val="2"/>
          <w:sz w:val="28"/>
          <w:szCs w:val="28"/>
        </w:rPr>
        <w:t xml:space="preserve"> сельского поселения</w:t>
      </w:r>
      <w:r w:rsidRPr="00611DD4">
        <w:rPr>
          <w:rFonts w:ascii="Times New Roman" w:hAnsi="Times New Roman" w:cs="Times New Roman"/>
          <w:color w:val="000000"/>
          <w:kern w:val="2"/>
          <w:sz w:val="28"/>
          <w:szCs w:val="28"/>
        </w:rPr>
        <w:t xml:space="preserve"> </w:t>
      </w:r>
    </w:p>
    <w:p w:rsidR="0050721E" w:rsidRPr="002C3AF8" w:rsidRDefault="00E1374E" w:rsidP="00647672">
      <w:pPr>
        <w:pStyle w:val="ConsPlusNormal"/>
        <w:jc w:val="center"/>
        <w:rPr>
          <w:rFonts w:ascii="Times New Roman" w:hAnsi="Times New Roman" w:cs="Times New Roman"/>
          <w:sz w:val="28"/>
          <w:szCs w:val="28"/>
        </w:rPr>
      </w:pPr>
      <w:r w:rsidRPr="00611DD4">
        <w:rPr>
          <w:rFonts w:ascii="Times New Roman" w:hAnsi="Times New Roman" w:cs="Times New Roman"/>
          <w:color w:val="000000"/>
          <w:kern w:val="2"/>
          <w:sz w:val="28"/>
          <w:szCs w:val="28"/>
        </w:rPr>
        <w:t>выполняет функции и полномочия учредителя</w:t>
      </w:r>
    </w:p>
    <w:p w:rsidR="0050721E" w:rsidRDefault="0050721E" w:rsidP="00647672">
      <w:pPr>
        <w:pStyle w:val="ConsPlusNormal"/>
        <w:jc w:val="both"/>
        <w:rPr>
          <w:rFonts w:ascii="Times New Roman" w:hAnsi="Times New Roman" w:cs="Times New Roman"/>
          <w:sz w:val="28"/>
          <w:szCs w:val="28"/>
        </w:rPr>
      </w:pPr>
    </w:p>
    <w:p w:rsidR="00647672" w:rsidRPr="002C3AF8" w:rsidRDefault="00647672" w:rsidP="00647672">
      <w:pPr>
        <w:pStyle w:val="ConsPlusNormal"/>
        <w:jc w:val="both"/>
        <w:rPr>
          <w:rFonts w:ascii="Times New Roman" w:hAnsi="Times New Roman" w:cs="Times New Roman"/>
          <w:sz w:val="28"/>
          <w:szCs w:val="28"/>
        </w:rPr>
      </w:pP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 xml:space="preserve">.1. Мониторинг осуществляется в целях определения качества исполнения муниципального задания и, в случае необходимости, проведения его корректировки и (или) принятия дисциплинарных мер по отношению к </w:t>
      </w:r>
      <w:r w:rsidR="00D20B7E">
        <w:rPr>
          <w:rFonts w:ascii="Times New Roman" w:hAnsi="Times New Roman" w:cs="Times New Roman"/>
          <w:sz w:val="28"/>
          <w:szCs w:val="28"/>
        </w:rPr>
        <w:t>руководящему составу</w:t>
      </w:r>
      <w:r w:rsidR="0050721E" w:rsidRPr="002C3AF8">
        <w:rPr>
          <w:rFonts w:ascii="Times New Roman" w:hAnsi="Times New Roman" w:cs="Times New Roman"/>
          <w:sz w:val="28"/>
          <w:szCs w:val="28"/>
        </w:rPr>
        <w:t xml:space="preserve"> муниципального учреждения.</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2. Мониторинг распространяется на все муниципальные учреждения, выполняющие муниципальные задания на оказание муниципальных услуг (выполнение работ).</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 xml:space="preserve">.3. Мониторинг выполнения муниципального задания на оказание муниципальных услуг (выполнение работ) юридическим и физическим лицам (далее - мониторинг) проводится </w:t>
      </w:r>
      <w:r w:rsidR="00647672">
        <w:rPr>
          <w:rFonts w:ascii="Times New Roman" w:hAnsi="Times New Roman" w:cs="Times New Roman"/>
          <w:sz w:val="28"/>
          <w:szCs w:val="28"/>
        </w:rPr>
        <w:t xml:space="preserve">Администрацией </w:t>
      </w:r>
      <w:r w:rsidR="002A5722">
        <w:rPr>
          <w:rFonts w:ascii="Times New Roman" w:hAnsi="Times New Roman" w:cs="Times New Roman"/>
          <w:sz w:val="28"/>
          <w:szCs w:val="28"/>
        </w:rPr>
        <w:t xml:space="preserve">Владимировского </w:t>
      </w:r>
      <w:r w:rsidR="00647672">
        <w:rPr>
          <w:rFonts w:ascii="Times New Roman" w:hAnsi="Times New Roman" w:cs="Times New Roman"/>
          <w:sz w:val="28"/>
          <w:szCs w:val="28"/>
        </w:rPr>
        <w:t xml:space="preserve"> сельского поселения</w:t>
      </w:r>
      <w:r w:rsidR="0050721E" w:rsidRPr="002C3AF8">
        <w:rPr>
          <w:rFonts w:ascii="Times New Roman" w:hAnsi="Times New Roman" w:cs="Times New Roman"/>
          <w:sz w:val="28"/>
          <w:szCs w:val="28"/>
        </w:rPr>
        <w:t xml:space="preserve"> не реже </w:t>
      </w:r>
      <w:r w:rsidR="00082243" w:rsidRPr="002C3AF8">
        <w:rPr>
          <w:rFonts w:ascii="Times New Roman" w:hAnsi="Times New Roman" w:cs="Times New Roman"/>
          <w:sz w:val="28"/>
          <w:szCs w:val="28"/>
        </w:rPr>
        <w:t>2</w:t>
      </w:r>
      <w:r w:rsidR="0050721E" w:rsidRPr="002C3AF8">
        <w:rPr>
          <w:rFonts w:ascii="Times New Roman" w:hAnsi="Times New Roman" w:cs="Times New Roman"/>
          <w:sz w:val="28"/>
          <w:szCs w:val="28"/>
        </w:rPr>
        <w:t xml:space="preserve"> раз в </w:t>
      </w:r>
      <w:r w:rsidR="00082243" w:rsidRPr="002C3AF8">
        <w:rPr>
          <w:rFonts w:ascii="Times New Roman" w:hAnsi="Times New Roman" w:cs="Times New Roman"/>
          <w:sz w:val="28"/>
          <w:szCs w:val="28"/>
        </w:rPr>
        <w:t>год</w:t>
      </w:r>
      <w:r w:rsidR="0050721E" w:rsidRPr="002C3AF8">
        <w:rPr>
          <w:rFonts w:ascii="Times New Roman" w:hAnsi="Times New Roman" w:cs="Times New Roman"/>
          <w:sz w:val="28"/>
          <w:szCs w:val="28"/>
        </w:rPr>
        <w:t>.</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Данные всех форм мониторинга должны быть сопоставимы и взаимоувязаны.</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4</w:t>
      </w:r>
      <w:r w:rsidR="0050721E" w:rsidRPr="002C3AF8">
        <w:rPr>
          <w:rFonts w:ascii="Times New Roman" w:hAnsi="Times New Roman" w:cs="Times New Roman"/>
          <w:sz w:val="28"/>
          <w:szCs w:val="28"/>
        </w:rPr>
        <w:t>. Мониторинг и контроль выполнения муниципального задания производится по следующим направлениям:</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соответствие объема (содержания) предоставленных муниципальных услуг параметрам муниципального задания;</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соответствие качества предоставленных учреждением услуг (работ) параметрам задания;</w:t>
      </w:r>
    </w:p>
    <w:p w:rsidR="0050721E" w:rsidRPr="002C3AF8" w:rsidRDefault="0050721E"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соотношение нормативной и фактической стоимости предоставления единицы муниципальной услуги.</w:t>
      </w:r>
    </w:p>
    <w:p w:rsidR="0050721E" w:rsidRPr="002C3AF8" w:rsidRDefault="00E3047B" w:rsidP="00647672">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5</w:t>
      </w:r>
      <w:r w:rsidR="0050721E" w:rsidRPr="002C3AF8">
        <w:rPr>
          <w:rFonts w:ascii="Times New Roman" w:hAnsi="Times New Roman" w:cs="Times New Roman"/>
          <w:sz w:val="28"/>
          <w:szCs w:val="28"/>
        </w:rPr>
        <w:t>. Мониторинг соответствия объема предоставленных муниципальных услуг параметрам муниципального задания осуществляется в результате анализа заполненной формы N 1 следующего образца:</w:t>
      </w: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647672" w:rsidRDefault="00647672"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C70614" w:rsidRDefault="00C70614" w:rsidP="0050721E">
      <w:pPr>
        <w:pStyle w:val="ConsPlusNormal"/>
        <w:jc w:val="right"/>
        <w:rPr>
          <w:rFonts w:ascii="Times New Roman" w:hAnsi="Times New Roman" w:cs="Times New Roman"/>
          <w:sz w:val="28"/>
          <w:szCs w:val="28"/>
        </w:rPr>
      </w:pPr>
    </w:p>
    <w:p w:rsidR="0050721E" w:rsidRPr="002C3AF8" w:rsidRDefault="0050721E" w:rsidP="0050721E">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lastRenderedPageBreak/>
        <w:t>Форма N 1</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ОБЪЕМА ПРЕДОСТАВЛЕННЫХ МУНИЦИПАЛЬНЫХ УСЛУГ</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ПАРАМЕТРАМ МУНИЦИПАЛЬНОГО ЗАДАНИЯ</w:t>
      </w:r>
    </w:p>
    <w:p w:rsidR="0050721E" w:rsidRPr="002C3AF8" w:rsidRDefault="0050721E" w:rsidP="0050721E">
      <w:pPr>
        <w:pStyle w:val="ConsPlusNormal"/>
        <w:jc w:val="both"/>
        <w:rPr>
          <w:rFonts w:ascii="Times New Roman" w:hAnsi="Times New Roman" w:cs="Times New Roman"/>
          <w:sz w:val="28"/>
          <w:szCs w:val="28"/>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1418"/>
        <w:gridCol w:w="2046"/>
        <w:gridCol w:w="1760"/>
        <w:gridCol w:w="2200"/>
      </w:tblGrid>
      <w:tr w:rsidR="0050721E" w:rsidRPr="002C3AF8" w:rsidTr="00647672">
        <w:tc>
          <w:tcPr>
            <w:tcW w:w="9613" w:type="dxa"/>
            <w:gridSpan w:val="6"/>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отчетный период _______________________________________________________________________________</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w:t>
            </w:r>
          </w:p>
        </w:tc>
        <w:tc>
          <w:tcPr>
            <w:tcW w:w="141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Единица измерения</w:t>
            </w:r>
          </w:p>
        </w:tc>
        <w:tc>
          <w:tcPr>
            <w:tcW w:w="2046"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Объем муниципальной услуги за отчетный период, установленный муниципальным заданием</w:t>
            </w:r>
          </w:p>
        </w:tc>
        <w:tc>
          <w:tcPr>
            <w:tcW w:w="176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Фактический объем оказанной муниципальной услуги</w:t>
            </w:r>
          </w:p>
        </w:tc>
        <w:tc>
          <w:tcPr>
            <w:tcW w:w="220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647672">
        <w:trPr>
          <w:trHeight w:val="87"/>
        </w:trPr>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1</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2046"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176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w:t>
            </w:r>
          </w:p>
        </w:tc>
        <w:tc>
          <w:tcPr>
            <w:tcW w:w="2200"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6 = (5 / 4) х 100%</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c>
          <w:tcPr>
            <w:tcW w:w="2200" w:type="dxa"/>
            <w:tcBorders>
              <w:top w:val="single" w:sz="4" w:space="0" w:color="auto"/>
              <w:left w:val="single" w:sz="4" w:space="0" w:color="auto"/>
              <w:bottom w:val="single" w:sz="4" w:space="0" w:color="auto"/>
              <w:right w:val="single" w:sz="4" w:space="0" w:color="auto"/>
            </w:tcBorders>
          </w:tcPr>
          <w:p w:rsidR="0050721E" w:rsidRPr="002C3AF8" w:rsidRDefault="0050721E" w:rsidP="00647672">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E3047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6</w:t>
      </w:r>
      <w:r w:rsidR="0050721E" w:rsidRPr="002C3AF8">
        <w:rPr>
          <w:rFonts w:ascii="Times New Roman" w:hAnsi="Times New Roman" w:cs="Times New Roman"/>
          <w:sz w:val="28"/>
          <w:szCs w:val="28"/>
        </w:rPr>
        <w:t xml:space="preserve">. Мониторинг соответствия качества услуг (работ) параметрам муниципального задания осуществляется в результате анализа заполненной формы N </w:t>
      </w:r>
      <w:r w:rsidR="007A063A" w:rsidRPr="002C3AF8">
        <w:rPr>
          <w:rFonts w:ascii="Times New Roman" w:hAnsi="Times New Roman" w:cs="Times New Roman"/>
          <w:sz w:val="28"/>
          <w:szCs w:val="28"/>
        </w:rPr>
        <w:t>2</w:t>
      </w:r>
      <w:r w:rsidR="0050721E" w:rsidRPr="002C3AF8">
        <w:rPr>
          <w:rFonts w:ascii="Times New Roman" w:hAnsi="Times New Roman" w:cs="Times New Roman"/>
          <w:sz w:val="28"/>
          <w:szCs w:val="28"/>
        </w:rPr>
        <w:t xml:space="preserve"> следующего абзаца:</w:t>
      </w:r>
    </w:p>
    <w:p w:rsidR="0050721E" w:rsidRPr="002C3AF8" w:rsidRDefault="0050721E" w:rsidP="0050721E">
      <w:pPr>
        <w:pStyle w:val="ConsPlusNormal"/>
        <w:jc w:val="both"/>
        <w:rPr>
          <w:rFonts w:ascii="Times New Roman" w:hAnsi="Times New Roman" w:cs="Times New Roman"/>
          <w:sz w:val="28"/>
          <w:szCs w:val="28"/>
        </w:rPr>
      </w:pPr>
    </w:p>
    <w:p w:rsidR="00E3047B" w:rsidRPr="002C3AF8" w:rsidRDefault="00E3047B" w:rsidP="00E3047B">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 2</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КАЧЕСТВА ПРЕДОСТАВЛЕННЫХ УСЛУГ (ВЫПОЛНЕННЫХ РАБОТ)</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ПАРАМЕТРАМ МУНИЦИПАЛЬНОГО ЗАДАНИЯ</w:t>
      </w:r>
    </w:p>
    <w:p w:rsidR="0050721E" w:rsidRPr="002C3AF8" w:rsidRDefault="0050721E" w:rsidP="0050721E">
      <w:pPr>
        <w:pStyle w:val="ConsPlusNormal"/>
        <w:jc w:val="both"/>
        <w:rPr>
          <w:rFonts w:ascii="Times New Roman" w:hAnsi="Times New Roman" w:cs="Times New Roman"/>
          <w:sz w:val="28"/>
          <w:szCs w:val="28"/>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9"/>
        <w:gridCol w:w="1833"/>
        <w:gridCol w:w="1842"/>
        <w:gridCol w:w="1680"/>
        <w:gridCol w:w="2148"/>
      </w:tblGrid>
      <w:tr w:rsidR="0050721E" w:rsidRPr="002C3AF8" w:rsidTr="00647672">
        <w:tc>
          <w:tcPr>
            <w:tcW w:w="9692" w:type="dxa"/>
            <w:gridSpan w:val="6"/>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_________________________________________</w:t>
            </w:r>
          </w:p>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Отчетный период ________________________________________________________________</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 xml:space="preserve">Уникальный номер реестровой записи, наименование услуги </w:t>
            </w:r>
            <w:r w:rsidRPr="002C3AF8">
              <w:rPr>
                <w:rFonts w:ascii="Times New Roman" w:hAnsi="Times New Roman" w:cs="Times New Roman"/>
                <w:sz w:val="28"/>
                <w:szCs w:val="28"/>
              </w:rPr>
              <w:lastRenderedPageBreak/>
              <w:t>(работы)</w:t>
            </w:r>
          </w:p>
        </w:tc>
        <w:tc>
          <w:tcPr>
            <w:tcW w:w="1833"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Наименование показателя качества муниципальной услуги (работы)</w:t>
            </w:r>
          </w:p>
        </w:tc>
        <w:tc>
          <w:tcPr>
            <w:tcW w:w="1842"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Значение показателя качества, установленного муниципальн</w:t>
            </w:r>
            <w:r w:rsidRPr="002C3AF8">
              <w:rPr>
                <w:rFonts w:ascii="Times New Roman" w:hAnsi="Times New Roman" w:cs="Times New Roman"/>
                <w:sz w:val="28"/>
                <w:szCs w:val="28"/>
              </w:rPr>
              <w:lastRenderedPageBreak/>
              <w:t>ым заданием</w:t>
            </w:r>
          </w:p>
        </w:tc>
        <w:tc>
          <w:tcPr>
            <w:tcW w:w="168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 xml:space="preserve">Фактическое значение показателя качества, достигнутого в отчетном </w:t>
            </w:r>
            <w:r w:rsidRPr="002C3AF8">
              <w:rPr>
                <w:rFonts w:ascii="Times New Roman" w:hAnsi="Times New Roman" w:cs="Times New Roman"/>
                <w:sz w:val="28"/>
                <w:szCs w:val="28"/>
              </w:rPr>
              <w:lastRenderedPageBreak/>
              <w:t>году</w:t>
            </w:r>
          </w:p>
        </w:tc>
        <w:tc>
          <w:tcPr>
            <w:tcW w:w="214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Отклонение</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lastRenderedPageBreak/>
              <w:t>1</w:t>
            </w:r>
          </w:p>
        </w:tc>
        <w:tc>
          <w:tcPr>
            <w:tcW w:w="1649"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833"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168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w:t>
            </w:r>
          </w:p>
        </w:tc>
        <w:tc>
          <w:tcPr>
            <w:tcW w:w="2148" w:type="dxa"/>
            <w:tcBorders>
              <w:top w:val="single" w:sz="4" w:space="0" w:color="auto"/>
              <w:left w:val="single" w:sz="4" w:space="0" w:color="auto"/>
              <w:bottom w:val="single" w:sz="4" w:space="0" w:color="auto"/>
              <w:right w:val="single" w:sz="4" w:space="0" w:color="auto"/>
            </w:tcBorders>
            <w:hideMark/>
          </w:tcPr>
          <w:p w:rsidR="0050721E" w:rsidRPr="002C3AF8" w:rsidRDefault="0050721E" w:rsidP="00647672">
            <w:pPr>
              <w:pStyle w:val="ConsPlusNormal"/>
              <w:ind w:left="-85"/>
              <w:rPr>
                <w:rFonts w:ascii="Times New Roman" w:hAnsi="Times New Roman" w:cs="Times New Roman"/>
                <w:sz w:val="28"/>
                <w:szCs w:val="28"/>
              </w:rPr>
            </w:pPr>
            <w:r w:rsidRPr="002C3AF8">
              <w:rPr>
                <w:rFonts w:ascii="Times New Roman" w:hAnsi="Times New Roman" w:cs="Times New Roman"/>
                <w:sz w:val="28"/>
                <w:szCs w:val="28"/>
              </w:rPr>
              <w:t>6 = (5 / 4) х 100%</w:t>
            </w: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647672">
        <w:tc>
          <w:tcPr>
            <w:tcW w:w="54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49"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33"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7A063A"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7</w:t>
      </w:r>
      <w:r w:rsidR="0050721E" w:rsidRPr="002C3AF8">
        <w:rPr>
          <w:rFonts w:ascii="Times New Roman" w:hAnsi="Times New Roman" w:cs="Times New Roman"/>
          <w:sz w:val="28"/>
          <w:szCs w:val="28"/>
        </w:rPr>
        <w:t>. Мониторинг соответствия фактической стоимости оказания единицы услуги нормативной осуществляется в результа</w:t>
      </w:r>
      <w:r w:rsidRPr="002C3AF8">
        <w:rPr>
          <w:rFonts w:ascii="Times New Roman" w:hAnsi="Times New Roman" w:cs="Times New Roman"/>
          <w:sz w:val="28"/>
          <w:szCs w:val="28"/>
        </w:rPr>
        <w:t>те анализа заполненной формы N 3</w:t>
      </w:r>
      <w:r w:rsidR="0050721E" w:rsidRPr="002C3AF8">
        <w:rPr>
          <w:rFonts w:ascii="Times New Roman" w:hAnsi="Times New Roman" w:cs="Times New Roman"/>
          <w:sz w:val="28"/>
          <w:szCs w:val="28"/>
        </w:rPr>
        <w:t xml:space="preserve"> следующего абзаца:</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right"/>
        <w:rPr>
          <w:rFonts w:ascii="Times New Roman" w:hAnsi="Times New Roman" w:cs="Times New Roman"/>
          <w:sz w:val="28"/>
          <w:szCs w:val="28"/>
        </w:rPr>
      </w:pPr>
      <w:r w:rsidRPr="002C3AF8">
        <w:rPr>
          <w:rFonts w:ascii="Times New Roman" w:hAnsi="Times New Roman" w:cs="Times New Roman"/>
          <w:sz w:val="28"/>
          <w:szCs w:val="28"/>
        </w:rPr>
        <w:t>Форма N</w:t>
      </w:r>
      <w:r w:rsidR="007A063A" w:rsidRPr="002C3AF8">
        <w:rPr>
          <w:rFonts w:ascii="Times New Roman" w:hAnsi="Times New Roman" w:cs="Times New Roman"/>
          <w:sz w:val="28"/>
          <w:szCs w:val="28"/>
        </w:rPr>
        <w:t xml:space="preserve"> 3</w:t>
      </w:r>
    </w:p>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СООТВЕТСТВИЕ</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ФАКТИЧЕСКОЙ СТОИМОСТИ ОКАЗАНИЯ</w:t>
      </w:r>
    </w:p>
    <w:p w:rsidR="0050721E" w:rsidRPr="002C3AF8" w:rsidRDefault="0050721E" w:rsidP="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ЕДИНИЦЫ МУНИЦИПАЛЬНОЙ УСЛУГИ НОРМАТИВНОЙ</w:t>
      </w:r>
    </w:p>
    <w:p w:rsidR="0050721E" w:rsidRPr="002C3AF8" w:rsidRDefault="0050721E" w:rsidP="0050721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000"/>
        <w:gridCol w:w="1768"/>
        <w:gridCol w:w="1681"/>
        <w:gridCol w:w="2671"/>
      </w:tblGrid>
      <w:tr w:rsidR="0050721E" w:rsidRPr="002C3AF8" w:rsidTr="0050721E">
        <w:tc>
          <w:tcPr>
            <w:tcW w:w="9780" w:type="dxa"/>
            <w:gridSpan w:val="5"/>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_________________________________________</w:t>
            </w:r>
          </w:p>
          <w:p w:rsidR="0050721E" w:rsidRPr="002C3AF8" w:rsidRDefault="0050721E">
            <w:pPr>
              <w:pStyle w:val="ConsPlusNormal"/>
              <w:rPr>
                <w:rFonts w:ascii="Times New Roman" w:hAnsi="Times New Roman" w:cs="Times New Roman"/>
                <w:sz w:val="28"/>
                <w:szCs w:val="28"/>
              </w:rPr>
            </w:pPr>
            <w:r w:rsidRPr="002C3AF8">
              <w:rPr>
                <w:rFonts w:ascii="Times New Roman" w:hAnsi="Times New Roman" w:cs="Times New Roman"/>
                <w:sz w:val="28"/>
                <w:szCs w:val="28"/>
              </w:rPr>
              <w:t>Отчетный период ________________________________________________________________</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N п/п</w:t>
            </w:r>
          </w:p>
        </w:tc>
        <w:tc>
          <w:tcPr>
            <w:tcW w:w="300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Уникальный номер реестровой записи, наименование услуги (работы)</w:t>
            </w:r>
          </w:p>
        </w:tc>
        <w:tc>
          <w:tcPr>
            <w:tcW w:w="176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Нормативная стоимость</w:t>
            </w:r>
          </w:p>
        </w:tc>
        <w:tc>
          <w:tcPr>
            <w:tcW w:w="168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Фактическая стоимость</w:t>
            </w:r>
          </w:p>
        </w:tc>
        <w:tc>
          <w:tcPr>
            <w:tcW w:w="267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Отклонение</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1</w:t>
            </w:r>
          </w:p>
        </w:tc>
        <w:tc>
          <w:tcPr>
            <w:tcW w:w="3000"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2</w:t>
            </w:r>
          </w:p>
        </w:tc>
        <w:tc>
          <w:tcPr>
            <w:tcW w:w="1768"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3</w:t>
            </w:r>
          </w:p>
        </w:tc>
        <w:tc>
          <w:tcPr>
            <w:tcW w:w="168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4</w:t>
            </w:r>
          </w:p>
        </w:tc>
        <w:tc>
          <w:tcPr>
            <w:tcW w:w="2671" w:type="dxa"/>
            <w:tcBorders>
              <w:top w:val="single" w:sz="4" w:space="0" w:color="auto"/>
              <w:left w:val="single" w:sz="4" w:space="0" w:color="auto"/>
              <w:bottom w:val="single" w:sz="4" w:space="0" w:color="auto"/>
              <w:right w:val="single" w:sz="4" w:space="0" w:color="auto"/>
            </w:tcBorders>
            <w:hideMark/>
          </w:tcPr>
          <w:p w:rsidR="0050721E" w:rsidRPr="002C3AF8" w:rsidRDefault="0050721E">
            <w:pPr>
              <w:pStyle w:val="ConsPlusNormal"/>
              <w:jc w:val="center"/>
              <w:rPr>
                <w:rFonts w:ascii="Times New Roman" w:hAnsi="Times New Roman" w:cs="Times New Roman"/>
                <w:sz w:val="28"/>
                <w:szCs w:val="28"/>
              </w:rPr>
            </w:pPr>
            <w:r w:rsidRPr="002C3AF8">
              <w:rPr>
                <w:rFonts w:ascii="Times New Roman" w:hAnsi="Times New Roman" w:cs="Times New Roman"/>
                <w:sz w:val="28"/>
                <w:szCs w:val="28"/>
              </w:rPr>
              <w:t>5 = (4) / (3) х 100%</w:t>
            </w: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r w:rsidR="0050721E" w:rsidRPr="002C3AF8" w:rsidTr="0050721E">
        <w:tc>
          <w:tcPr>
            <w:tcW w:w="66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3000"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768"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c>
          <w:tcPr>
            <w:tcW w:w="2671" w:type="dxa"/>
            <w:tcBorders>
              <w:top w:val="single" w:sz="4" w:space="0" w:color="auto"/>
              <w:left w:val="single" w:sz="4" w:space="0" w:color="auto"/>
              <w:bottom w:val="single" w:sz="4" w:space="0" w:color="auto"/>
              <w:right w:val="single" w:sz="4" w:space="0" w:color="auto"/>
            </w:tcBorders>
          </w:tcPr>
          <w:p w:rsidR="0050721E" w:rsidRPr="002C3AF8" w:rsidRDefault="0050721E">
            <w:pPr>
              <w:pStyle w:val="ConsPlusNormal"/>
              <w:rPr>
                <w:rFonts w:ascii="Times New Roman" w:hAnsi="Times New Roman" w:cs="Times New Roman"/>
                <w:sz w:val="28"/>
                <w:szCs w:val="28"/>
              </w:rPr>
            </w:pPr>
          </w:p>
        </w:tc>
      </w:tr>
    </w:tbl>
    <w:p w:rsidR="0050721E" w:rsidRPr="002C3AF8" w:rsidRDefault="0050721E" w:rsidP="0050721E">
      <w:pPr>
        <w:pStyle w:val="ConsPlusNormal"/>
        <w:jc w:val="both"/>
        <w:rPr>
          <w:rFonts w:ascii="Times New Roman" w:hAnsi="Times New Roman" w:cs="Times New Roman"/>
          <w:sz w:val="28"/>
          <w:szCs w:val="28"/>
        </w:rPr>
      </w:pP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Нормативная стоимость услуги определяется при определении объема финансового обеспечения муниципального задания.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Фактическая стоимость услуги рассчитывается </w:t>
      </w:r>
      <w:r w:rsidR="00CF555B" w:rsidRPr="002C3AF8">
        <w:rPr>
          <w:rFonts w:ascii="Times New Roman" w:hAnsi="Times New Roman" w:cs="Times New Roman"/>
          <w:sz w:val="28"/>
          <w:szCs w:val="28"/>
        </w:rPr>
        <w:t>уполномочен</w:t>
      </w:r>
      <w:r w:rsidRPr="002C3AF8">
        <w:rPr>
          <w:rFonts w:ascii="Times New Roman" w:hAnsi="Times New Roman" w:cs="Times New Roman"/>
          <w:sz w:val="28"/>
          <w:szCs w:val="28"/>
        </w:rPr>
        <w:t>ным органом на основании данных о фактически произведенных расходах в процессе предоставления услуги в отчетном периоде.</w:t>
      </w:r>
    </w:p>
    <w:p w:rsidR="0050721E" w:rsidRPr="002C3AF8" w:rsidRDefault="00CF555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1.8</w:t>
      </w:r>
      <w:r w:rsidR="0050721E" w:rsidRPr="002C3AF8">
        <w:rPr>
          <w:rFonts w:ascii="Times New Roman" w:hAnsi="Times New Roman" w:cs="Times New Roman"/>
          <w:sz w:val="28"/>
          <w:szCs w:val="28"/>
        </w:rPr>
        <w:t>. Дополнительными источниками информации для проведения мониторинга и контроля исполнения муниципального задания являются: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проведение контрольных мероприятий в порядке, определенном пунктом </w:t>
      </w:r>
      <w:r w:rsidR="00A674F1" w:rsidRPr="002C3AF8">
        <w:rPr>
          <w:rFonts w:ascii="Times New Roman" w:hAnsi="Times New Roman" w:cs="Times New Roman"/>
          <w:sz w:val="28"/>
          <w:szCs w:val="28"/>
        </w:rPr>
        <w:t>1</w:t>
      </w:r>
      <w:r w:rsidRPr="002C3AF8">
        <w:rPr>
          <w:rFonts w:ascii="Times New Roman" w:hAnsi="Times New Roman" w:cs="Times New Roman"/>
          <w:sz w:val="28"/>
          <w:szCs w:val="28"/>
        </w:rPr>
        <w:t>.</w:t>
      </w:r>
      <w:r w:rsidR="00A674F1" w:rsidRPr="002C3AF8">
        <w:rPr>
          <w:rFonts w:ascii="Times New Roman" w:hAnsi="Times New Roman" w:cs="Times New Roman"/>
          <w:sz w:val="28"/>
          <w:szCs w:val="28"/>
        </w:rPr>
        <w:t>9</w:t>
      </w:r>
      <w:r w:rsidRPr="002C3AF8">
        <w:rPr>
          <w:rFonts w:ascii="Times New Roman" w:hAnsi="Times New Roman" w:cs="Times New Roman"/>
          <w:sz w:val="28"/>
          <w:szCs w:val="28"/>
        </w:rPr>
        <w:t xml:space="preserve"> настоящего Положения;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рассмотрение обращений граждан, поступающих:</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lastRenderedPageBreak/>
        <w:t>в устной форме (звонки по "горячей линии", организованной муниципальным органом, а также в ходе приема граждан должностными лицами);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письменной форме - переданные муниципальному органу непосредственно или с использованием любой формы связи (по почте, по факсу, через отдел корреспонденции, по электронной почте и др.);</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в форме заявлений, жалоб и предложений, зафиксированных в </w:t>
      </w:r>
      <w:hyperlink r:id="rId7" w:anchor="P1891" w:history="1">
        <w:r w:rsidRPr="002C3AF8">
          <w:rPr>
            <w:rStyle w:val="a3"/>
            <w:rFonts w:ascii="Times New Roman" w:hAnsi="Times New Roman" w:cs="Times New Roman"/>
            <w:color w:val="auto"/>
            <w:sz w:val="28"/>
            <w:szCs w:val="28"/>
            <w:u w:val="none"/>
          </w:rPr>
          <w:t>Книге</w:t>
        </w:r>
      </w:hyperlink>
      <w:r w:rsidRPr="002C3AF8">
        <w:rPr>
          <w:rFonts w:ascii="Times New Roman" w:hAnsi="Times New Roman" w:cs="Times New Roman"/>
          <w:sz w:val="28"/>
          <w:szCs w:val="28"/>
        </w:rPr>
        <w:t xml:space="preserve"> обращений, обязательной к ведению во всех учреждениях, оказывающих муниципальные услуги (работы) по форме согласно приложению N 5 к настоящему Положению.</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8</w:t>
      </w:r>
      <w:r w:rsidR="0050721E" w:rsidRPr="002C3AF8">
        <w:rPr>
          <w:rFonts w:ascii="Times New Roman" w:hAnsi="Times New Roman" w:cs="Times New Roman"/>
          <w:sz w:val="28"/>
          <w:szCs w:val="28"/>
        </w:rPr>
        <w:t>.1. Книга обращений, ведение которой является обязательной для всех муниципальных учреждений, предоставляющих муниципальные услуги (выполняющих работы), регистрируется соответствующим муниципальным органом и выдается прошнурованной, заверенной печатью и подписью руководителя.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Книга обращений должна находиться при входе в муниципальное учреждение на открытом, специально оборудованном и доступном для потребителей месте. Книга обращений должна предъявляться по первому требованию.</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Потребителю, желающему внести запись в Книгу обращений, должны быть созданы для этого необходимые условия - предоставлены письменные принадлежности и место для ведения записи.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Руководитель муниципального учреждения, предоставляющего услуги (выполняющего работы), обязан в установленный срок рассмотреть внесенную в Книгу обращений запись, разобраться в существе вопроса, принять необходимые меры к устранению отмеченных недостатков и нарушений в работе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Для сведения лица, написавшего обращение, и контролирующих лиц руководитель муниципального учреждения, предоставляющего услуги (выполняющего работы), обязан сделать в Книге обращений отметку о принятых мерах и в течение пяти календарных дней направить письменный ответ заявителю, указавшему свой адрес.</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Копии ответов хранятся у руководителя муниципального учреждения в течение года с момента обращения.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случае если для принятия мер по устранению отмеченных недостатков или осуществлению предложений требуется более пяти календарных дней, руководитель муниципального учреждения или его заместитель приказом устанавливает для этого необходимый срок (но не более двадцати календарных дней), о чем делает в Книге обращений соответствующую отметку.</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случае если вопрос не может быть решен силами муниципального учреждения, руководство выносит его на рассмотрение муниципального органа и ставит об этом в известность заявителя.</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Уполномоченный </w:t>
      </w:r>
      <w:r w:rsidR="0050721E" w:rsidRPr="002C3AF8">
        <w:rPr>
          <w:rFonts w:ascii="Times New Roman" w:hAnsi="Times New Roman" w:cs="Times New Roman"/>
          <w:sz w:val="28"/>
          <w:szCs w:val="28"/>
        </w:rPr>
        <w:t>орган обязан не реже одного раза в квартал проверять правильность ведения Книг обращений во всех муниципальных учреждениях, оказывающих муниципальные услуги (выполняющих работы).</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На работников муниципальных учреждений, виновных в нарушении установленного порядка ведения Книг обращений и рассмотрения обращений, </w:t>
      </w:r>
      <w:r w:rsidRPr="002C3AF8">
        <w:rPr>
          <w:rFonts w:ascii="Times New Roman" w:hAnsi="Times New Roman" w:cs="Times New Roman"/>
          <w:sz w:val="28"/>
          <w:szCs w:val="28"/>
        </w:rPr>
        <w:lastRenderedPageBreak/>
        <w:t>могут быть наложены дисциплинарные взыскания.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Книга обращений ежегодно проходит перерегистрацию.</w:t>
      </w:r>
    </w:p>
    <w:p w:rsidR="0050721E" w:rsidRPr="002C3AF8" w:rsidRDefault="00A674F1"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w:t>
      </w:r>
      <w:r w:rsidRPr="002C3AF8">
        <w:rPr>
          <w:rFonts w:ascii="Times New Roman" w:hAnsi="Times New Roman" w:cs="Times New Roman"/>
          <w:sz w:val="28"/>
          <w:szCs w:val="28"/>
        </w:rPr>
        <w:t>9</w:t>
      </w:r>
      <w:r w:rsidR="0050721E" w:rsidRPr="002C3AF8">
        <w:rPr>
          <w:rFonts w:ascii="Times New Roman" w:hAnsi="Times New Roman" w:cs="Times New Roman"/>
          <w:sz w:val="28"/>
          <w:szCs w:val="28"/>
        </w:rPr>
        <w:t xml:space="preserve">. Контрольные мероприятия по проверке исполнения муниципального задания проводятся </w:t>
      </w:r>
      <w:r w:rsidR="00AE77D3" w:rsidRPr="002C3AF8">
        <w:rPr>
          <w:rFonts w:ascii="Times New Roman" w:hAnsi="Times New Roman" w:cs="Times New Roman"/>
          <w:sz w:val="28"/>
          <w:szCs w:val="28"/>
        </w:rPr>
        <w:t>уполномоченным</w:t>
      </w:r>
      <w:r w:rsidR="0050721E" w:rsidRPr="002C3AF8">
        <w:rPr>
          <w:rFonts w:ascii="Times New Roman" w:hAnsi="Times New Roman" w:cs="Times New Roman"/>
          <w:sz w:val="28"/>
          <w:szCs w:val="28"/>
        </w:rPr>
        <w:t xml:space="preserve"> органом на основе ежегодно составляемых планов контрольных мероприятий и на основании поступивших жалоб на качество муниципальных услуг (работ). План проведения контрольных мероприятий утверждается </w:t>
      </w:r>
      <w:r w:rsidR="00AE77D3" w:rsidRPr="002C3AF8">
        <w:rPr>
          <w:rFonts w:ascii="Times New Roman" w:hAnsi="Times New Roman" w:cs="Times New Roman"/>
          <w:sz w:val="28"/>
          <w:szCs w:val="28"/>
        </w:rPr>
        <w:t>уполномоченным</w:t>
      </w:r>
      <w:r w:rsidR="0050721E" w:rsidRPr="002C3AF8">
        <w:rPr>
          <w:rFonts w:ascii="Times New Roman" w:hAnsi="Times New Roman" w:cs="Times New Roman"/>
          <w:sz w:val="28"/>
          <w:szCs w:val="28"/>
        </w:rPr>
        <w:t xml:space="preserve"> органом.</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Контрольные мероприятия проводятся по месту фактического предоставления услуг (выполнения работ) в часы работы проверяемого учреждения и в установленные рабочие дни.</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Продолжительность контрольного мероприятия должна </w:t>
      </w:r>
      <w:r w:rsidR="00A50E57" w:rsidRPr="002C3AF8">
        <w:rPr>
          <w:rFonts w:ascii="Times New Roman" w:hAnsi="Times New Roman" w:cs="Times New Roman"/>
          <w:sz w:val="28"/>
          <w:szCs w:val="28"/>
        </w:rPr>
        <w:t>быть достаточной для проверки требо</w:t>
      </w:r>
      <w:r w:rsidR="000A1542">
        <w:rPr>
          <w:rFonts w:ascii="Times New Roman" w:hAnsi="Times New Roman" w:cs="Times New Roman"/>
          <w:sz w:val="28"/>
          <w:szCs w:val="28"/>
        </w:rPr>
        <w:t>ваний к качеству услуг (работ)</w:t>
      </w:r>
      <w:r w:rsidR="00A50E57" w:rsidRPr="002C3AF8">
        <w:rPr>
          <w:rFonts w:ascii="Times New Roman" w:hAnsi="Times New Roman" w:cs="Times New Roman"/>
          <w:sz w:val="28"/>
          <w:szCs w:val="28"/>
        </w:rPr>
        <w:t xml:space="preserve">, соответствовать целям этого мероприятия и не должна превышать </w:t>
      </w:r>
      <w:r w:rsidRPr="002C3AF8">
        <w:rPr>
          <w:rFonts w:ascii="Times New Roman" w:hAnsi="Times New Roman" w:cs="Times New Roman"/>
          <w:sz w:val="28"/>
          <w:szCs w:val="28"/>
        </w:rPr>
        <w:t xml:space="preserve">десяти рабочих дней. В исключительных случаях, связанных с необходимостью проведения специальных исследований, экспертиз со значительным объемом контрольных мероприятий, на основании мотивированного предложения должностного лица, осуществляющего контрольное мероприятие, </w:t>
      </w:r>
      <w:r w:rsidR="00055327" w:rsidRPr="002C3AF8">
        <w:rPr>
          <w:rFonts w:ascii="Times New Roman" w:hAnsi="Times New Roman" w:cs="Times New Roman"/>
          <w:sz w:val="28"/>
          <w:szCs w:val="28"/>
        </w:rPr>
        <w:t xml:space="preserve">уполномоченный </w:t>
      </w:r>
      <w:r w:rsidRPr="002C3AF8">
        <w:rPr>
          <w:rFonts w:ascii="Times New Roman" w:hAnsi="Times New Roman" w:cs="Times New Roman"/>
          <w:sz w:val="28"/>
          <w:szCs w:val="28"/>
        </w:rPr>
        <w:t>орган может продлить срок проведения контрольного мероприятия, но не более чем на двадцать календарных дней.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О проведении каждого контрольного мероприятия издается приказ </w:t>
      </w:r>
      <w:r w:rsidR="005C13A6">
        <w:rPr>
          <w:rFonts w:ascii="Times New Roman" w:hAnsi="Times New Roman" w:cs="Times New Roman"/>
          <w:sz w:val="28"/>
          <w:szCs w:val="28"/>
        </w:rPr>
        <w:t xml:space="preserve">(распоряжение) </w:t>
      </w:r>
      <w:r w:rsidR="00055327" w:rsidRPr="002C3AF8">
        <w:rPr>
          <w:rFonts w:ascii="Times New Roman" w:hAnsi="Times New Roman" w:cs="Times New Roman"/>
          <w:sz w:val="28"/>
          <w:szCs w:val="28"/>
        </w:rPr>
        <w:t>уполномоченным</w:t>
      </w:r>
      <w:r w:rsidRPr="002C3AF8">
        <w:rPr>
          <w:rFonts w:ascii="Times New Roman" w:hAnsi="Times New Roman" w:cs="Times New Roman"/>
          <w:sz w:val="28"/>
          <w:szCs w:val="28"/>
        </w:rPr>
        <w:t xml:space="preserve"> органом с указанием участвующих в нем должностных лиц.</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приказе (распоряжении) о проведении контрольного мероприятия указываются: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правовые основания проведения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фамилия, имя, отчество должностных лиц, направляемых для осуществления контрольного мероприятия (далее - должностные лица);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вид контрольного мероприятия (плановое, внеплановое);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учреждения, в отношении которого проводится контрольное мероприятие;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услуг (работ), в отношении которых проводится проверка;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цели, задачи и предмет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дата начала и окончания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Контрольное мероприятие может проводиться без предварительного уведомления либо с предварительным уведомлением проверяемого муниципального учреждения муниципальным органом в письменной или устной форме.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Предварительное уведомление может содержать требования о заблаговременной (к началу проверки) подготовке необходимых для контрольного мероприятия материалов и документов, а также о проведении других подготовительных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Контрольное мероприятие проводится должностными лицами на основании предъявленного ими руководителю проверяемого учреждения (или лицу, его замещающему) приказа</w:t>
      </w:r>
      <w:r w:rsidR="005C13A6">
        <w:rPr>
          <w:rFonts w:ascii="Times New Roman" w:hAnsi="Times New Roman" w:cs="Times New Roman"/>
          <w:sz w:val="28"/>
          <w:szCs w:val="28"/>
        </w:rPr>
        <w:t xml:space="preserve"> (распоряжения)</w:t>
      </w:r>
      <w:r w:rsidR="00055327" w:rsidRPr="002C3AF8">
        <w:rPr>
          <w:rFonts w:ascii="Times New Roman" w:hAnsi="Times New Roman" w:cs="Times New Roman"/>
          <w:sz w:val="28"/>
          <w:szCs w:val="28"/>
        </w:rPr>
        <w:t>.</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проведения контрольного мероприятия проверяющие должностные лица вправе: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посещать территорию и помещения проверяемого муниципального </w:t>
      </w:r>
      <w:r w:rsidRPr="002C3AF8">
        <w:rPr>
          <w:rFonts w:ascii="Times New Roman" w:hAnsi="Times New Roman" w:cs="Times New Roman"/>
          <w:sz w:val="28"/>
          <w:szCs w:val="28"/>
        </w:rPr>
        <w:lastRenderedPageBreak/>
        <w:t>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проверяемого муниципального учреждения во время проведения контрольного мероприятия присутствия работников для своевременного ответа на поставленные вопросы и представления соответствующих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и работников проверяемого муниципального учреждения необходимые по существу контрольного мероприятия справки в письменной форме, в том числе справки, составленные на основании имеющихся документов, устных разъяснений, а также письменных объяснений;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требовать от руководителя проверяемого муниципального учреждения необходимые оригиналы документов или их копии, делать копии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проверять документы, относящиеся к предмету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проверяющие должностные лица обязаны:</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своевременно и в полном объеме исполнять предоставленные ему полномочия по предупреждению, выявлению и пресечению нарушений исполнения муниципального задания на предоставление муниципальных услуг (выполнение работ);</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действовать с соблюдением требований законодательства Российской Федерации, законодательства Ростовской области и требования муниципальн</w:t>
      </w:r>
      <w:r w:rsidR="00C70614">
        <w:rPr>
          <w:rFonts w:ascii="Times New Roman" w:hAnsi="Times New Roman" w:cs="Times New Roman"/>
          <w:sz w:val="28"/>
          <w:szCs w:val="28"/>
        </w:rPr>
        <w:t xml:space="preserve">ых </w:t>
      </w:r>
      <w:r w:rsidRPr="002C3AF8">
        <w:rPr>
          <w:rFonts w:ascii="Times New Roman" w:hAnsi="Times New Roman" w:cs="Times New Roman"/>
          <w:sz w:val="28"/>
          <w:szCs w:val="28"/>
        </w:rPr>
        <w:t xml:space="preserve">правовых актов </w:t>
      </w:r>
      <w:r w:rsidR="002A5722">
        <w:rPr>
          <w:rFonts w:ascii="Times New Roman" w:hAnsi="Times New Roman" w:cs="Times New Roman"/>
          <w:sz w:val="28"/>
          <w:szCs w:val="28"/>
        </w:rPr>
        <w:t xml:space="preserve">Владимировского </w:t>
      </w:r>
      <w:r w:rsidR="00C70614">
        <w:rPr>
          <w:rFonts w:ascii="Times New Roman" w:hAnsi="Times New Roman" w:cs="Times New Roman"/>
          <w:sz w:val="28"/>
          <w:szCs w:val="28"/>
        </w:rPr>
        <w:t xml:space="preserve"> сельского поселения;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проводить контрольные мероприятия на основании и в строгом соответствии с приказом </w:t>
      </w:r>
      <w:r w:rsidR="00055327" w:rsidRPr="002C3AF8">
        <w:rPr>
          <w:rFonts w:ascii="Times New Roman" w:hAnsi="Times New Roman" w:cs="Times New Roman"/>
          <w:sz w:val="28"/>
          <w:szCs w:val="28"/>
        </w:rPr>
        <w:t>уполномоченного</w:t>
      </w:r>
      <w:r w:rsidRPr="002C3AF8">
        <w:rPr>
          <w:rFonts w:ascii="Times New Roman" w:hAnsi="Times New Roman" w:cs="Times New Roman"/>
          <w:sz w:val="28"/>
          <w:szCs w:val="28"/>
        </w:rPr>
        <w:t xml:space="preserve"> органа о проведении контрольных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не препятствовать руководителю проверяемого муниципального учреждения и уполномоченным им лицам присутствовать при проведении контрольного мероприятия, давать разъяснения по вопросам, относящимся к предмету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не препятствовать осуществлению деятельности проверяемого муниципального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сохранность и возврат оригиналов документов, полученных в ходе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составить акт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ознакомить руководителя проверяемого муниципального учреждения с актом, составленным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 период осуществления контрольного мероприятия руководитель проверяемого муниципального учреждения обязан:</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доступ проверяющих должностных лиц на территорию и в помещения проверяемого учреждения;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во время проведения контрольного мероприятия обеспечить присутствие работников проверяемого муниципального учреждения для своевременного ответа на поставленные вопросы и представления соответствующих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обеспечить наличие необходимых по существу контрольного мероприятия справок в письменной форме, в том числе справок, составленных на основании имеющихся документов, устных разъяснений, а также письменных объяснений;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представить по требованию проверяющих должностных лиц необходимые оригиналы документов или их копии, сделать копии документов.</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lastRenderedPageBreak/>
        <w:t>В период осуществления контрольного мероприятия руководитель проверяемого муниципального учреждения вправе: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ознакомиться с приказом </w:t>
      </w:r>
      <w:r w:rsidR="00C70614">
        <w:rPr>
          <w:rFonts w:ascii="Times New Roman" w:hAnsi="Times New Roman" w:cs="Times New Roman"/>
          <w:sz w:val="28"/>
          <w:szCs w:val="28"/>
        </w:rPr>
        <w:t xml:space="preserve">(распоряжением) </w:t>
      </w:r>
      <w:r w:rsidRPr="002C3AF8">
        <w:rPr>
          <w:rFonts w:ascii="Times New Roman" w:hAnsi="Times New Roman" w:cs="Times New Roman"/>
          <w:sz w:val="28"/>
          <w:szCs w:val="28"/>
        </w:rPr>
        <w:t>о проведении контрольных мероприятий;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ознакомиться с актом, составленным по результатам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 результатам проведения контрольного мероприятия должностными лицами составляется акт о проведении контрольного мероприятия, в котором указываются: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муниципального учреждения, в отношении которого проводилось контрольное мероприятие;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вид контрольного мероприятия (плановое, внеплановое);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период проведения контрольного мероприятия;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наименование услуг (работ), в отношении которых проводится проверка;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критерии оценки выполнения стандартов оказания муниципальных услуг;</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отклонения от параметров муниципального задания;</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документально подтвержденные факты нарушений, выявленные в ходе контрольного мероприятия, или отсутствие таковых;</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выводы, содержащие оценку результатов контрольного мероприятия, и предложения по устранению выявленных нарушений.</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Акт проведения контрольного мероприятия подписывается должностными лицами, а также руководителем муниципального учреждения, в отношении которого проводилось контрольное мероприятие. В случае отказа руководителя муниципального учреждения подписать акт, об этом делается соответствующая запись в акте.</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Акт о проведении контрольного мероприятия составляется в двух экземплярах, один из которых направляется руководителю муниципального учреждения, в отношении которого проводилось контрольное мероприятие.</w:t>
      </w:r>
    </w:p>
    <w:p w:rsidR="0050721E" w:rsidRPr="002C3AF8" w:rsidRDefault="0044399B"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1</w:t>
      </w:r>
      <w:r w:rsidR="0050721E" w:rsidRPr="002C3AF8">
        <w:rPr>
          <w:rFonts w:ascii="Times New Roman" w:hAnsi="Times New Roman" w:cs="Times New Roman"/>
          <w:sz w:val="28"/>
          <w:szCs w:val="28"/>
        </w:rPr>
        <w:t>.1</w:t>
      </w:r>
      <w:r w:rsidRPr="002C3AF8">
        <w:rPr>
          <w:rFonts w:ascii="Times New Roman" w:hAnsi="Times New Roman" w:cs="Times New Roman"/>
          <w:sz w:val="28"/>
          <w:szCs w:val="28"/>
        </w:rPr>
        <w:t>0</w:t>
      </w:r>
      <w:r w:rsidR="0050721E" w:rsidRPr="002C3AF8">
        <w:rPr>
          <w:rFonts w:ascii="Times New Roman" w:hAnsi="Times New Roman" w:cs="Times New Roman"/>
          <w:sz w:val="28"/>
          <w:szCs w:val="28"/>
        </w:rPr>
        <w:t xml:space="preserve">. На основании результатов мониторинга и контроля исполнения муниципального задания </w:t>
      </w:r>
      <w:r w:rsidRPr="002C3AF8">
        <w:rPr>
          <w:rFonts w:ascii="Times New Roman" w:hAnsi="Times New Roman" w:cs="Times New Roman"/>
          <w:sz w:val="28"/>
          <w:szCs w:val="28"/>
        </w:rPr>
        <w:t>уполномоченн</w:t>
      </w:r>
      <w:r w:rsidR="0050721E" w:rsidRPr="002C3AF8">
        <w:rPr>
          <w:rFonts w:ascii="Times New Roman" w:hAnsi="Times New Roman" w:cs="Times New Roman"/>
          <w:sz w:val="28"/>
          <w:szCs w:val="28"/>
        </w:rPr>
        <w:t>ый орган принимает решение о корректировке параметров муниципального задания на плановый период.</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По результатам мониторинга и контроля могут быть приняты решения следующего характера:</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сокращение принимаемых к финансовому обеспечению объемов предоставления муниципальных услуг (выполнения работ);</w:t>
      </w:r>
    </w:p>
    <w:p w:rsidR="0050721E" w:rsidRPr="002C3AF8" w:rsidRDefault="0050721E" w:rsidP="0050721E">
      <w:pPr>
        <w:pStyle w:val="ConsPlusNormal"/>
        <w:ind w:firstLine="540"/>
        <w:jc w:val="both"/>
        <w:rPr>
          <w:rFonts w:ascii="Times New Roman" w:hAnsi="Times New Roman" w:cs="Times New Roman"/>
          <w:sz w:val="28"/>
          <w:szCs w:val="28"/>
        </w:rPr>
      </w:pPr>
      <w:r w:rsidRPr="002C3AF8">
        <w:rPr>
          <w:rFonts w:ascii="Times New Roman" w:hAnsi="Times New Roman" w:cs="Times New Roman"/>
          <w:sz w:val="28"/>
          <w:szCs w:val="28"/>
        </w:rPr>
        <w:t xml:space="preserve">иные решения, не противоречащие нормативным правовым актам Российской Федерации, нормативным правовым актам Ростовской области, а также муниципальным правовым актам </w:t>
      </w:r>
      <w:r w:rsidR="002A5722">
        <w:rPr>
          <w:rFonts w:ascii="Times New Roman" w:hAnsi="Times New Roman" w:cs="Times New Roman"/>
          <w:sz w:val="28"/>
          <w:szCs w:val="28"/>
        </w:rPr>
        <w:t xml:space="preserve">Владимировского </w:t>
      </w:r>
      <w:r w:rsidR="00C70614">
        <w:rPr>
          <w:rFonts w:ascii="Times New Roman" w:hAnsi="Times New Roman" w:cs="Times New Roman"/>
          <w:sz w:val="28"/>
          <w:szCs w:val="28"/>
        </w:rPr>
        <w:t>сельского поселения</w:t>
      </w:r>
      <w:r w:rsidRPr="002C3AF8">
        <w:rPr>
          <w:rFonts w:ascii="Times New Roman" w:hAnsi="Times New Roman" w:cs="Times New Roman"/>
          <w:sz w:val="28"/>
          <w:szCs w:val="28"/>
        </w:rPr>
        <w:t>.</w:t>
      </w:r>
    </w:p>
    <w:sectPr w:rsidR="0050721E" w:rsidRPr="002C3AF8" w:rsidSect="00C70614">
      <w:pgSz w:w="11906" w:h="16838" w:code="9"/>
      <w:pgMar w:top="851" w:right="68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63AC"/>
    <w:multiLevelType w:val="hybridMultilevel"/>
    <w:tmpl w:val="CD64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AE5CAE"/>
    <w:multiLevelType w:val="hybridMultilevel"/>
    <w:tmpl w:val="F22E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50"/>
    <w:rsid w:val="000266DA"/>
    <w:rsid w:val="00034A13"/>
    <w:rsid w:val="00046495"/>
    <w:rsid w:val="00055327"/>
    <w:rsid w:val="00082243"/>
    <w:rsid w:val="00085285"/>
    <w:rsid w:val="000A1542"/>
    <w:rsid w:val="000A1B6A"/>
    <w:rsid w:val="000B6A44"/>
    <w:rsid w:val="000F6741"/>
    <w:rsid w:val="000F692A"/>
    <w:rsid w:val="00105341"/>
    <w:rsid w:val="001847E3"/>
    <w:rsid w:val="00186B82"/>
    <w:rsid w:val="00195820"/>
    <w:rsid w:val="001B56F7"/>
    <w:rsid w:val="001E7C76"/>
    <w:rsid w:val="001F686F"/>
    <w:rsid w:val="001F7CD5"/>
    <w:rsid w:val="00204AA6"/>
    <w:rsid w:val="00221D6C"/>
    <w:rsid w:val="00222620"/>
    <w:rsid w:val="00233063"/>
    <w:rsid w:val="00237018"/>
    <w:rsid w:val="00242053"/>
    <w:rsid w:val="00276024"/>
    <w:rsid w:val="00293ECA"/>
    <w:rsid w:val="0029685C"/>
    <w:rsid w:val="002A5722"/>
    <w:rsid w:val="002B3694"/>
    <w:rsid w:val="002C3AF8"/>
    <w:rsid w:val="002D2783"/>
    <w:rsid w:val="002D3950"/>
    <w:rsid w:val="002D6553"/>
    <w:rsid w:val="002F7CF3"/>
    <w:rsid w:val="00312041"/>
    <w:rsid w:val="0032367F"/>
    <w:rsid w:val="00326E4B"/>
    <w:rsid w:val="00327706"/>
    <w:rsid w:val="00346097"/>
    <w:rsid w:val="00346264"/>
    <w:rsid w:val="00387270"/>
    <w:rsid w:val="003A79CA"/>
    <w:rsid w:val="003C7CD7"/>
    <w:rsid w:val="003E772D"/>
    <w:rsid w:val="0044399B"/>
    <w:rsid w:val="00467A91"/>
    <w:rsid w:val="00467AFD"/>
    <w:rsid w:val="00484BF4"/>
    <w:rsid w:val="004870CA"/>
    <w:rsid w:val="00497E2B"/>
    <w:rsid w:val="004C32C0"/>
    <w:rsid w:val="0050721E"/>
    <w:rsid w:val="00511C04"/>
    <w:rsid w:val="005169E2"/>
    <w:rsid w:val="0052242C"/>
    <w:rsid w:val="00530B27"/>
    <w:rsid w:val="00533B3A"/>
    <w:rsid w:val="00543101"/>
    <w:rsid w:val="0056215E"/>
    <w:rsid w:val="0056229D"/>
    <w:rsid w:val="005631C2"/>
    <w:rsid w:val="0056350C"/>
    <w:rsid w:val="00580E0F"/>
    <w:rsid w:val="00581F65"/>
    <w:rsid w:val="005830A3"/>
    <w:rsid w:val="00595E70"/>
    <w:rsid w:val="005A1550"/>
    <w:rsid w:val="005A73FC"/>
    <w:rsid w:val="005B165E"/>
    <w:rsid w:val="005C13A6"/>
    <w:rsid w:val="005D3462"/>
    <w:rsid w:val="005D796C"/>
    <w:rsid w:val="005F4BFD"/>
    <w:rsid w:val="005F58E4"/>
    <w:rsid w:val="0060543A"/>
    <w:rsid w:val="00611DD4"/>
    <w:rsid w:val="006252C5"/>
    <w:rsid w:val="00640F1E"/>
    <w:rsid w:val="00647672"/>
    <w:rsid w:val="00657173"/>
    <w:rsid w:val="00691C72"/>
    <w:rsid w:val="00694D7C"/>
    <w:rsid w:val="006B36F0"/>
    <w:rsid w:val="006E2BD1"/>
    <w:rsid w:val="007011D9"/>
    <w:rsid w:val="00704F19"/>
    <w:rsid w:val="00710ABD"/>
    <w:rsid w:val="007162F3"/>
    <w:rsid w:val="00722A79"/>
    <w:rsid w:val="007454D4"/>
    <w:rsid w:val="0076630C"/>
    <w:rsid w:val="0079765E"/>
    <w:rsid w:val="007A063A"/>
    <w:rsid w:val="007A41B1"/>
    <w:rsid w:val="007D6645"/>
    <w:rsid w:val="00810B2C"/>
    <w:rsid w:val="00816CCE"/>
    <w:rsid w:val="00826A9A"/>
    <w:rsid w:val="0083076B"/>
    <w:rsid w:val="008677D4"/>
    <w:rsid w:val="008843D7"/>
    <w:rsid w:val="008A0D45"/>
    <w:rsid w:val="008A298C"/>
    <w:rsid w:val="008B6BA0"/>
    <w:rsid w:val="008E3ED6"/>
    <w:rsid w:val="008F0382"/>
    <w:rsid w:val="008F1FD0"/>
    <w:rsid w:val="00906D33"/>
    <w:rsid w:val="0093374D"/>
    <w:rsid w:val="00937D0A"/>
    <w:rsid w:val="0096037B"/>
    <w:rsid w:val="009755DA"/>
    <w:rsid w:val="00975B28"/>
    <w:rsid w:val="00985187"/>
    <w:rsid w:val="00986037"/>
    <w:rsid w:val="009C3428"/>
    <w:rsid w:val="009C6513"/>
    <w:rsid w:val="009E5427"/>
    <w:rsid w:val="009E720E"/>
    <w:rsid w:val="00A0454B"/>
    <w:rsid w:val="00A14CEA"/>
    <w:rsid w:val="00A50E57"/>
    <w:rsid w:val="00A54D36"/>
    <w:rsid w:val="00A625CC"/>
    <w:rsid w:val="00A674F1"/>
    <w:rsid w:val="00A90425"/>
    <w:rsid w:val="00AA5AF0"/>
    <w:rsid w:val="00AB51CB"/>
    <w:rsid w:val="00AC662F"/>
    <w:rsid w:val="00AD1CCF"/>
    <w:rsid w:val="00AE11C0"/>
    <w:rsid w:val="00AE1383"/>
    <w:rsid w:val="00AE5E38"/>
    <w:rsid w:val="00AE77D3"/>
    <w:rsid w:val="00AF177A"/>
    <w:rsid w:val="00B1393B"/>
    <w:rsid w:val="00B14165"/>
    <w:rsid w:val="00B20E5D"/>
    <w:rsid w:val="00B27046"/>
    <w:rsid w:val="00B40C3A"/>
    <w:rsid w:val="00B5699A"/>
    <w:rsid w:val="00B63833"/>
    <w:rsid w:val="00B739CD"/>
    <w:rsid w:val="00B91220"/>
    <w:rsid w:val="00BB7A97"/>
    <w:rsid w:val="00BE409D"/>
    <w:rsid w:val="00C15FA4"/>
    <w:rsid w:val="00C57769"/>
    <w:rsid w:val="00C70614"/>
    <w:rsid w:val="00C97555"/>
    <w:rsid w:val="00CA11CD"/>
    <w:rsid w:val="00CB118F"/>
    <w:rsid w:val="00CB4FDE"/>
    <w:rsid w:val="00CC7F7E"/>
    <w:rsid w:val="00CD37D4"/>
    <w:rsid w:val="00CD65F4"/>
    <w:rsid w:val="00CE1FC3"/>
    <w:rsid w:val="00CE7872"/>
    <w:rsid w:val="00CF555B"/>
    <w:rsid w:val="00CF5D37"/>
    <w:rsid w:val="00D01706"/>
    <w:rsid w:val="00D13EFB"/>
    <w:rsid w:val="00D20B7E"/>
    <w:rsid w:val="00D425F0"/>
    <w:rsid w:val="00D545A9"/>
    <w:rsid w:val="00D65FC2"/>
    <w:rsid w:val="00D76E67"/>
    <w:rsid w:val="00D7736F"/>
    <w:rsid w:val="00D853DC"/>
    <w:rsid w:val="00DA2849"/>
    <w:rsid w:val="00DA599C"/>
    <w:rsid w:val="00DB3FFC"/>
    <w:rsid w:val="00DE1853"/>
    <w:rsid w:val="00DE41CC"/>
    <w:rsid w:val="00E06E73"/>
    <w:rsid w:val="00E1374E"/>
    <w:rsid w:val="00E3047B"/>
    <w:rsid w:val="00E51FF0"/>
    <w:rsid w:val="00E64CCB"/>
    <w:rsid w:val="00E708CC"/>
    <w:rsid w:val="00E877A8"/>
    <w:rsid w:val="00EA0A4A"/>
    <w:rsid w:val="00EA10DF"/>
    <w:rsid w:val="00EA5A4F"/>
    <w:rsid w:val="00EB4303"/>
    <w:rsid w:val="00EE4F78"/>
    <w:rsid w:val="00EE624B"/>
    <w:rsid w:val="00EF2B1F"/>
    <w:rsid w:val="00F35060"/>
    <w:rsid w:val="00F57396"/>
    <w:rsid w:val="00F618DC"/>
    <w:rsid w:val="00F81106"/>
    <w:rsid w:val="00F937A9"/>
    <w:rsid w:val="00FB10D3"/>
    <w:rsid w:val="00FC662A"/>
    <w:rsid w:val="00FD52C6"/>
    <w:rsid w:val="00FD7653"/>
    <w:rsid w:val="00FE0EAC"/>
    <w:rsid w:val="00FE197C"/>
    <w:rsid w:val="00FE687B"/>
    <w:rsid w:val="00FF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21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0721E"/>
    <w:rPr>
      <w:color w:val="0000FF"/>
      <w:u w:val="single"/>
    </w:rPr>
  </w:style>
  <w:style w:type="paragraph" w:styleId="a4">
    <w:name w:val="Balloon Text"/>
    <w:basedOn w:val="a"/>
    <w:link w:val="a5"/>
    <w:uiPriority w:val="99"/>
    <w:semiHidden/>
    <w:unhideWhenUsed/>
    <w:rsid w:val="002A5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7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21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50721E"/>
    <w:rPr>
      <w:color w:val="0000FF"/>
      <w:u w:val="single"/>
    </w:rPr>
  </w:style>
  <w:style w:type="paragraph" w:styleId="a4">
    <w:name w:val="Balloon Text"/>
    <w:basedOn w:val="a"/>
    <w:link w:val="a5"/>
    <w:uiPriority w:val="99"/>
    <w:semiHidden/>
    <w:unhideWhenUsed/>
    <w:rsid w:val="002A5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7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2016\&#1052;&#1059;&#1053;.&#1047;&#1040;&#1044;&#1040;&#1053;&#1048;&#1071;\&#1084;&#1086;&#1085;&#1080;&#1090;&#1086;&#1088;&#1080;&#1085;&#1075;%20&#1090;&#1072;&#1075;&#1072;&#1085;&#1088;&#1086;&#107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045C-CAE0-4BC6-9CE6-053D8119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2017-02-08T12:11:00Z</cp:lastPrinted>
  <dcterms:created xsi:type="dcterms:W3CDTF">2017-02-27T05:42:00Z</dcterms:created>
  <dcterms:modified xsi:type="dcterms:W3CDTF">2017-02-27T05:42:00Z</dcterms:modified>
</cp:coreProperties>
</file>